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37" w:rsidRPr="00863CC2" w:rsidRDefault="00A97537" w:rsidP="00863C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63CC2">
        <w:rPr>
          <w:rFonts w:ascii="Times New Roman" w:hAnsi="Times New Roman"/>
          <w:sz w:val="28"/>
          <w:szCs w:val="28"/>
        </w:rPr>
        <w:t>Носкова</w:t>
      </w:r>
      <w:proofErr w:type="spellEnd"/>
      <w:r w:rsidRPr="00863CC2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A97537" w:rsidRPr="00863CC2" w:rsidRDefault="00A97537" w:rsidP="00863CC2">
      <w:pPr>
        <w:spacing w:after="0" w:line="36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A97537" w:rsidRPr="00863CC2" w:rsidRDefault="00A97537" w:rsidP="00863CC2">
      <w:pPr>
        <w:spacing w:after="0" w:line="36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A97537" w:rsidRPr="00863CC2" w:rsidRDefault="00A97537" w:rsidP="00863CC2">
      <w:pPr>
        <w:spacing w:after="0" w:line="36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 xml:space="preserve">      МБОУ «СОШ №2»</w:t>
      </w:r>
    </w:p>
    <w:p w:rsidR="00A97537" w:rsidRPr="00863CC2" w:rsidRDefault="00A97537" w:rsidP="00863CC2">
      <w:pPr>
        <w:spacing w:after="0" w:line="36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 xml:space="preserve">         г. Верещагино</w:t>
      </w:r>
    </w:p>
    <w:p w:rsidR="00A97537" w:rsidRPr="00863CC2" w:rsidRDefault="00A97537" w:rsidP="00863CC2">
      <w:pPr>
        <w:spacing w:after="0" w:line="36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>Пермский край</w:t>
      </w:r>
    </w:p>
    <w:p w:rsidR="00A97537" w:rsidRPr="00863CC2" w:rsidRDefault="00A97537" w:rsidP="00863C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7537" w:rsidRPr="00863CC2" w:rsidRDefault="00A97537" w:rsidP="00863C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CC2">
        <w:rPr>
          <w:rFonts w:ascii="Times New Roman" w:hAnsi="Times New Roman"/>
          <w:b/>
          <w:bCs/>
          <w:sz w:val="28"/>
          <w:szCs w:val="28"/>
        </w:rPr>
        <w:t xml:space="preserve">Роль предметного </w:t>
      </w:r>
      <w:proofErr w:type="spellStart"/>
      <w:r w:rsidRPr="00863CC2">
        <w:rPr>
          <w:rFonts w:ascii="Times New Roman" w:hAnsi="Times New Roman"/>
          <w:b/>
          <w:bCs/>
          <w:sz w:val="28"/>
          <w:szCs w:val="28"/>
        </w:rPr>
        <w:t>тьютора</w:t>
      </w:r>
      <w:proofErr w:type="spellEnd"/>
      <w:r w:rsidRPr="00863CC2">
        <w:rPr>
          <w:rFonts w:ascii="Times New Roman" w:hAnsi="Times New Roman"/>
          <w:b/>
          <w:bCs/>
          <w:sz w:val="28"/>
          <w:szCs w:val="28"/>
        </w:rPr>
        <w:t xml:space="preserve"> в профессиональном самоопределении обучающихся 9-11 классов</w:t>
      </w:r>
    </w:p>
    <w:p w:rsidR="00A23165" w:rsidRDefault="00A97537" w:rsidP="00A23165">
      <w:pPr>
        <w:pStyle w:val="a3"/>
        <w:spacing w:line="36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 w:rsidRPr="00863CC2">
        <w:rPr>
          <w:bCs/>
          <w:sz w:val="28"/>
          <w:szCs w:val="28"/>
        </w:rPr>
        <w:t xml:space="preserve">В настоящее время человек, знающий иностранный язык, имеет много возможностей для проведения свободного времени: </w:t>
      </w:r>
      <w:r w:rsidRPr="00A23165">
        <w:rPr>
          <w:bCs/>
          <w:sz w:val="28"/>
          <w:szCs w:val="28"/>
        </w:rPr>
        <w:t>путешеств</w:t>
      </w:r>
      <w:r w:rsidR="00A23165" w:rsidRPr="00A23165">
        <w:rPr>
          <w:bCs/>
          <w:sz w:val="28"/>
          <w:szCs w:val="28"/>
        </w:rPr>
        <w:t>овать</w:t>
      </w:r>
      <w:r w:rsidRPr="00A23165">
        <w:rPr>
          <w:bCs/>
          <w:sz w:val="28"/>
          <w:szCs w:val="28"/>
        </w:rPr>
        <w:t xml:space="preserve"> по миру; ч</w:t>
      </w:r>
      <w:r w:rsidR="00A23165" w:rsidRPr="00A23165">
        <w:rPr>
          <w:bCs/>
          <w:sz w:val="28"/>
          <w:szCs w:val="28"/>
        </w:rPr>
        <w:t xml:space="preserve">итать литературу в оригинале; просматривать </w:t>
      </w:r>
      <w:r w:rsidRPr="00A23165">
        <w:rPr>
          <w:bCs/>
          <w:sz w:val="28"/>
          <w:szCs w:val="28"/>
        </w:rPr>
        <w:t>фильм</w:t>
      </w:r>
      <w:r w:rsidR="00A23165" w:rsidRPr="00A23165">
        <w:rPr>
          <w:bCs/>
          <w:sz w:val="28"/>
          <w:szCs w:val="28"/>
        </w:rPr>
        <w:t>ы</w:t>
      </w:r>
      <w:r w:rsidRPr="00A23165">
        <w:rPr>
          <w:bCs/>
          <w:sz w:val="28"/>
          <w:szCs w:val="28"/>
        </w:rPr>
        <w:t xml:space="preserve"> без перевода или просто общ</w:t>
      </w:r>
      <w:r w:rsidR="00A23165" w:rsidRPr="00A23165">
        <w:rPr>
          <w:bCs/>
          <w:sz w:val="28"/>
          <w:szCs w:val="28"/>
        </w:rPr>
        <w:t>аться</w:t>
      </w:r>
      <w:r w:rsidRPr="00A23165">
        <w:rPr>
          <w:bCs/>
          <w:sz w:val="28"/>
          <w:szCs w:val="28"/>
        </w:rPr>
        <w:t xml:space="preserve"> с людьми из других стран и континентов.  </w:t>
      </w:r>
      <w:r w:rsidRPr="00863CC2">
        <w:rPr>
          <w:bCs/>
          <w:sz w:val="28"/>
          <w:szCs w:val="28"/>
        </w:rPr>
        <w:t>Но без свободного владения иностранным языком  это трудно сделать</w:t>
      </w:r>
      <w:r w:rsidRPr="00A23165">
        <w:rPr>
          <w:bCs/>
          <w:sz w:val="28"/>
          <w:szCs w:val="28"/>
        </w:rPr>
        <w:t>. Имея три часа английского языка в неделю, учащиеся могут выразить свои мысли, чувства на базовом уровне</w:t>
      </w:r>
      <w:r w:rsidR="00A23165" w:rsidRPr="00A23165">
        <w:rPr>
          <w:bCs/>
          <w:sz w:val="28"/>
          <w:szCs w:val="28"/>
        </w:rPr>
        <w:t xml:space="preserve">, </w:t>
      </w:r>
      <w:r w:rsidRPr="00A23165">
        <w:rPr>
          <w:bCs/>
          <w:sz w:val="28"/>
          <w:szCs w:val="28"/>
        </w:rPr>
        <w:t>не выход</w:t>
      </w:r>
      <w:r w:rsidR="00A23165" w:rsidRPr="00A23165">
        <w:rPr>
          <w:bCs/>
          <w:sz w:val="28"/>
          <w:szCs w:val="28"/>
        </w:rPr>
        <w:t>я за пределы школьной программы;</w:t>
      </w:r>
      <w:r w:rsidRPr="00A23165">
        <w:rPr>
          <w:bCs/>
          <w:sz w:val="28"/>
          <w:szCs w:val="28"/>
        </w:rPr>
        <w:t xml:space="preserve"> имеют</w:t>
      </w:r>
      <w:r w:rsidR="00A23165" w:rsidRPr="00A23165">
        <w:rPr>
          <w:bCs/>
          <w:sz w:val="28"/>
          <w:szCs w:val="28"/>
        </w:rPr>
        <w:t xml:space="preserve"> ограниченный лексический запас и </w:t>
      </w:r>
      <w:r w:rsidRPr="00A23165">
        <w:rPr>
          <w:bCs/>
          <w:sz w:val="28"/>
          <w:szCs w:val="28"/>
        </w:rPr>
        <w:t>это затрудняет полное понимание аутентичных текстов и свободное выражени</w:t>
      </w:r>
      <w:r w:rsidRPr="00863CC2">
        <w:rPr>
          <w:bCs/>
          <w:sz w:val="28"/>
          <w:szCs w:val="28"/>
        </w:rPr>
        <w:t xml:space="preserve">е своего мнения, существует боязнь общения с носителями языка или людьми из других стран. </w:t>
      </w:r>
      <w:r w:rsidR="00B75339" w:rsidRPr="00863CC2">
        <w:rPr>
          <w:sz w:val="28"/>
          <w:szCs w:val="28"/>
          <w:shd w:val="clear" w:color="auto" w:fill="FFFFFF"/>
        </w:rPr>
        <w:t xml:space="preserve">Но есть </w:t>
      </w:r>
      <w:r w:rsidRPr="00863CC2">
        <w:rPr>
          <w:sz w:val="28"/>
          <w:szCs w:val="28"/>
          <w:shd w:val="clear" w:color="auto" w:fill="FFFFFF"/>
        </w:rPr>
        <w:t>обучающиеся, которые изучают иностранный язык самостоятельно, приме</w:t>
      </w:r>
      <w:r w:rsidR="00B75339" w:rsidRPr="00863CC2">
        <w:rPr>
          <w:sz w:val="28"/>
          <w:szCs w:val="28"/>
          <w:shd w:val="clear" w:color="auto" w:fill="FFFFFF"/>
        </w:rPr>
        <w:t>н</w:t>
      </w:r>
      <w:r w:rsidRPr="00863CC2">
        <w:rPr>
          <w:sz w:val="28"/>
          <w:szCs w:val="28"/>
          <w:shd w:val="clear" w:color="auto" w:fill="FFFFFF"/>
        </w:rPr>
        <w:t>яют его активно</w:t>
      </w:r>
      <w:r w:rsidR="00B75339" w:rsidRPr="00863CC2">
        <w:rPr>
          <w:sz w:val="28"/>
          <w:szCs w:val="28"/>
          <w:shd w:val="clear" w:color="auto" w:fill="FFFFFF"/>
        </w:rPr>
        <w:t xml:space="preserve"> </w:t>
      </w:r>
      <w:r w:rsidRPr="00863CC2">
        <w:rPr>
          <w:sz w:val="28"/>
          <w:szCs w:val="28"/>
          <w:shd w:val="clear" w:color="auto" w:fill="FFFFFF"/>
        </w:rPr>
        <w:t xml:space="preserve">на практике, проверяя достигнутый уровень владения  в интеллектуальных играх, олимпиадах, языковых фестивалях и конкурсах исследовательских и проектных работ, </w:t>
      </w:r>
      <w:r w:rsidR="00863CC2">
        <w:rPr>
          <w:sz w:val="28"/>
          <w:szCs w:val="28"/>
          <w:shd w:val="clear" w:color="auto" w:fill="FFFFFF"/>
        </w:rPr>
        <w:t xml:space="preserve">на </w:t>
      </w:r>
      <w:r w:rsidRPr="00863CC2">
        <w:rPr>
          <w:sz w:val="28"/>
          <w:szCs w:val="28"/>
          <w:shd w:val="clear" w:color="auto" w:fill="FFFFFF"/>
        </w:rPr>
        <w:t>конференции спикеров. Таким образом, я создаю условия   для творческой самореализации детей, приоб</w:t>
      </w:r>
      <w:r w:rsidR="00B75339" w:rsidRPr="00863CC2">
        <w:rPr>
          <w:sz w:val="28"/>
          <w:szCs w:val="28"/>
          <w:shd w:val="clear" w:color="auto" w:fill="FFFFFF"/>
        </w:rPr>
        <w:t>ща</w:t>
      </w:r>
      <w:r w:rsidRPr="00863CC2">
        <w:rPr>
          <w:sz w:val="28"/>
          <w:szCs w:val="28"/>
          <w:shd w:val="clear" w:color="auto" w:fill="FFFFFF"/>
        </w:rPr>
        <w:t>ю их к самостоятельному овладению иностранным языком и участию в образовательных событиях на различных площадках. С этой целью создаётся программа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</w:t>
      </w:r>
      <w:r w:rsidR="00C875A3" w:rsidRPr="00C875A3">
        <w:rPr>
          <w:sz w:val="28"/>
          <w:szCs w:val="28"/>
          <w:shd w:val="clear" w:color="auto" w:fill="FFFFFF"/>
        </w:rPr>
        <w:t>,</w:t>
      </w:r>
      <w:r w:rsidR="00C875A3">
        <w:rPr>
          <w:color w:val="FF0000"/>
          <w:sz w:val="28"/>
          <w:szCs w:val="28"/>
          <w:shd w:val="clear" w:color="auto" w:fill="FFFFFF"/>
        </w:rPr>
        <w:t xml:space="preserve"> </w:t>
      </w:r>
      <w:r w:rsidRPr="00863CC2">
        <w:rPr>
          <w:sz w:val="28"/>
          <w:szCs w:val="28"/>
          <w:shd w:val="clear" w:color="auto" w:fill="FFFFFF"/>
        </w:rPr>
        <w:t>в условиях имеющихся или привлеченных ресурсов.</w:t>
      </w:r>
      <w:r w:rsidR="00A23165">
        <w:rPr>
          <w:sz w:val="28"/>
          <w:szCs w:val="28"/>
          <w:shd w:val="clear" w:color="auto" w:fill="FFFFFF"/>
        </w:rPr>
        <w:t xml:space="preserve"> </w:t>
      </w:r>
    </w:p>
    <w:p w:rsidR="00A97537" w:rsidRPr="00863CC2" w:rsidRDefault="00A97537" w:rsidP="00A23165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863CC2">
        <w:rPr>
          <w:bCs/>
          <w:sz w:val="28"/>
          <w:szCs w:val="28"/>
        </w:rPr>
        <w:lastRenderedPageBreak/>
        <w:t xml:space="preserve">Обучающимся предлагается самостоятельно и при </w:t>
      </w:r>
      <w:r w:rsidR="00C875A3" w:rsidRPr="00863CC2">
        <w:rPr>
          <w:bCs/>
          <w:sz w:val="28"/>
          <w:szCs w:val="28"/>
        </w:rPr>
        <w:t xml:space="preserve">поддержке </w:t>
      </w:r>
      <w:proofErr w:type="spellStart"/>
      <w:r w:rsidR="00C875A3" w:rsidRPr="00863CC2">
        <w:rPr>
          <w:bCs/>
          <w:sz w:val="28"/>
          <w:szCs w:val="28"/>
        </w:rPr>
        <w:t>тьютора</w:t>
      </w:r>
      <w:proofErr w:type="spellEnd"/>
      <w:r w:rsidRPr="00863CC2">
        <w:rPr>
          <w:bCs/>
          <w:sz w:val="28"/>
          <w:szCs w:val="28"/>
        </w:rPr>
        <w:t xml:space="preserve"> расширять знания английского языка; предоставляется возможность творческого применения знаний, полученных на уроках и во внеурочной деятельности</w:t>
      </w:r>
      <w:r w:rsidR="00C7103D">
        <w:rPr>
          <w:bCs/>
          <w:sz w:val="28"/>
          <w:szCs w:val="28"/>
        </w:rPr>
        <w:t>,</w:t>
      </w:r>
      <w:r w:rsidRPr="00863CC2">
        <w:rPr>
          <w:bCs/>
          <w:sz w:val="28"/>
          <w:szCs w:val="28"/>
        </w:rPr>
        <w:t xml:space="preserve"> на более высоком уровне: на площадках города, региона, страны через участие в образовательных событиях на английском языке, где учащиеся могут найти практическое применение своим знаниям.</w:t>
      </w:r>
    </w:p>
    <w:p w:rsidR="00A97537" w:rsidRPr="00863CC2" w:rsidRDefault="00A97537" w:rsidP="00A032B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bCs/>
          <w:sz w:val="28"/>
          <w:szCs w:val="28"/>
        </w:rPr>
        <w:t>Организуется работа, направленная на развитие самостоятельности обучающихся</w:t>
      </w:r>
      <w:r w:rsidR="00C875A3">
        <w:rPr>
          <w:rFonts w:ascii="Times New Roman" w:hAnsi="Times New Roman"/>
          <w:bCs/>
          <w:sz w:val="28"/>
          <w:szCs w:val="28"/>
        </w:rPr>
        <w:t>,</w:t>
      </w:r>
      <w:r w:rsidRPr="00863CC2">
        <w:rPr>
          <w:rFonts w:ascii="Times New Roman" w:hAnsi="Times New Roman"/>
          <w:bCs/>
          <w:sz w:val="28"/>
          <w:szCs w:val="28"/>
        </w:rPr>
        <w:t xml:space="preserve"> при участии </w:t>
      </w:r>
      <w:proofErr w:type="gramStart"/>
      <w:r w:rsidRPr="00863CC2">
        <w:rPr>
          <w:rFonts w:ascii="Times New Roman" w:hAnsi="Times New Roman"/>
          <w:bCs/>
          <w:sz w:val="28"/>
          <w:szCs w:val="28"/>
        </w:rPr>
        <w:t xml:space="preserve">предметного  </w:t>
      </w:r>
      <w:proofErr w:type="spellStart"/>
      <w:r w:rsidRPr="00863CC2">
        <w:rPr>
          <w:rFonts w:ascii="Times New Roman" w:hAnsi="Times New Roman"/>
          <w:bCs/>
          <w:sz w:val="28"/>
          <w:szCs w:val="28"/>
        </w:rPr>
        <w:t>тьютора</w:t>
      </w:r>
      <w:proofErr w:type="spellEnd"/>
      <w:proofErr w:type="gramEnd"/>
      <w:r w:rsidRPr="00863CC2">
        <w:rPr>
          <w:rFonts w:ascii="Times New Roman" w:hAnsi="Times New Roman"/>
          <w:bCs/>
          <w:sz w:val="28"/>
          <w:szCs w:val="28"/>
        </w:rPr>
        <w:t xml:space="preserve"> с целью  достижения более  высокого  уровня планируемых образовательных результатов</w:t>
      </w:r>
      <w:r w:rsidR="00A23165">
        <w:rPr>
          <w:rFonts w:ascii="Times New Roman" w:hAnsi="Times New Roman"/>
          <w:bCs/>
          <w:sz w:val="28"/>
          <w:szCs w:val="28"/>
        </w:rPr>
        <w:t>.</w:t>
      </w:r>
      <w:r w:rsidRPr="00863CC2">
        <w:rPr>
          <w:rFonts w:ascii="Times New Roman" w:hAnsi="Times New Roman"/>
          <w:bCs/>
          <w:sz w:val="28"/>
          <w:szCs w:val="28"/>
        </w:rPr>
        <w:t xml:space="preserve">  Обучающиеся могут самостоятельно получать знания из различных источников, готовы к саморазвитию и решению более сложных задач в обучении. П</w:t>
      </w:r>
      <w:r w:rsidRPr="00863CC2">
        <w:rPr>
          <w:rFonts w:ascii="Times New Roman" w:hAnsi="Times New Roman"/>
          <w:sz w:val="28"/>
          <w:szCs w:val="28"/>
        </w:rPr>
        <w:t xml:space="preserve">роцесс обучения ориентирован не </w:t>
      </w:r>
      <w:r w:rsidR="00A23165" w:rsidRPr="00A23165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A23165">
        <w:rPr>
          <w:rFonts w:ascii="Times New Roman" w:hAnsi="Times New Roman"/>
          <w:sz w:val="28"/>
          <w:szCs w:val="28"/>
        </w:rPr>
        <w:t>на</w:t>
      </w:r>
      <w:r w:rsidRPr="00A231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3165" w:rsidRPr="00A231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3165">
        <w:rPr>
          <w:rFonts w:ascii="Times New Roman" w:hAnsi="Times New Roman"/>
          <w:sz w:val="28"/>
          <w:szCs w:val="28"/>
        </w:rPr>
        <w:t>усвоение</w:t>
      </w:r>
      <w:proofErr w:type="gramEnd"/>
      <w:r w:rsidRPr="00863CC2">
        <w:rPr>
          <w:rFonts w:ascii="Times New Roman" w:hAnsi="Times New Roman"/>
          <w:sz w:val="28"/>
          <w:szCs w:val="28"/>
        </w:rPr>
        <w:t xml:space="preserve"> обязательных способов и систем решения задач, </w:t>
      </w:r>
      <w:r w:rsidR="00A23165">
        <w:rPr>
          <w:rFonts w:ascii="Times New Roman" w:hAnsi="Times New Roman"/>
          <w:sz w:val="28"/>
          <w:szCs w:val="28"/>
        </w:rPr>
        <w:t>но и</w:t>
      </w:r>
      <w:r w:rsidRPr="00863CC2">
        <w:rPr>
          <w:rFonts w:ascii="Times New Roman" w:hAnsi="Times New Roman"/>
          <w:sz w:val="28"/>
          <w:szCs w:val="28"/>
        </w:rPr>
        <w:t xml:space="preserve"> на свободную реализацию различных подходов, в том числе нестандартных, например, творческих.  В результате педагог </w:t>
      </w:r>
      <w:r w:rsidR="00A23165">
        <w:rPr>
          <w:rFonts w:ascii="Times New Roman" w:hAnsi="Times New Roman"/>
          <w:sz w:val="28"/>
          <w:szCs w:val="28"/>
        </w:rPr>
        <w:t xml:space="preserve">способствует развитию </w:t>
      </w:r>
      <w:r w:rsidRPr="00863CC2">
        <w:rPr>
          <w:rFonts w:ascii="Times New Roman" w:hAnsi="Times New Roman"/>
          <w:sz w:val="28"/>
          <w:szCs w:val="28"/>
        </w:rPr>
        <w:t>личности, ориентированной на саморазвитие; личности с широким кругозором, ответственной и самостоятельной, нацеленной на продолжение изучения английского языка в связи с выбором профессии.</w:t>
      </w:r>
    </w:p>
    <w:p w:rsidR="00A97537" w:rsidRPr="00863CC2" w:rsidRDefault="00A97537" w:rsidP="00863C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863CC2">
        <w:rPr>
          <w:rStyle w:val="apple-converted-space"/>
          <w:sz w:val="28"/>
          <w:szCs w:val="28"/>
          <w:shd w:val="clear" w:color="auto" w:fill="FFFFFF"/>
        </w:rPr>
        <w:t>Тьютор</w:t>
      </w:r>
      <w:proofErr w:type="spellEnd"/>
      <w:r w:rsidRPr="00863CC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23165">
        <w:rPr>
          <w:rStyle w:val="apple-converted-space"/>
          <w:sz w:val="28"/>
          <w:szCs w:val="28"/>
          <w:shd w:val="clear" w:color="auto" w:fill="FFFFFF"/>
        </w:rPr>
        <w:t xml:space="preserve">побуждает </w:t>
      </w:r>
      <w:r w:rsidRPr="00863CC2">
        <w:rPr>
          <w:sz w:val="28"/>
          <w:szCs w:val="28"/>
          <w:shd w:val="clear" w:color="auto" w:fill="FFFFFF"/>
        </w:rPr>
        <w:t xml:space="preserve">укреплению </w:t>
      </w:r>
      <w:r w:rsidRPr="00A23165">
        <w:rPr>
          <w:sz w:val="28"/>
          <w:szCs w:val="28"/>
          <w:shd w:val="clear" w:color="auto" w:fill="FFFFFF"/>
        </w:rPr>
        <w:t>способности</w:t>
      </w:r>
      <w:r w:rsidRPr="00A23165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23165">
        <w:rPr>
          <w:sz w:val="28"/>
          <w:szCs w:val="28"/>
          <w:shd w:val="clear" w:color="auto" w:fill="FFFFFF"/>
        </w:rPr>
        <w:t>коучируемого</w:t>
      </w:r>
      <w:proofErr w:type="spellEnd"/>
      <w:r w:rsidRPr="00A23165">
        <w:rPr>
          <w:color w:val="FF0000"/>
          <w:sz w:val="28"/>
          <w:szCs w:val="28"/>
          <w:shd w:val="clear" w:color="auto" w:fill="FFFFFF"/>
        </w:rPr>
        <w:t xml:space="preserve"> </w:t>
      </w:r>
      <w:r w:rsidRPr="00863CC2">
        <w:rPr>
          <w:sz w:val="28"/>
          <w:szCs w:val="28"/>
          <w:shd w:val="clear" w:color="auto" w:fill="FFFFFF"/>
        </w:rPr>
        <w:t>к принятию самостоятельных решений, к постановке собственных, а не навязанных планов рамками образовательной программы, и принятию полной ответственности за результат их реализации.</w:t>
      </w:r>
      <w:r w:rsidRPr="00863CC2">
        <w:rPr>
          <w:sz w:val="28"/>
          <w:szCs w:val="28"/>
        </w:rPr>
        <w:t xml:space="preserve"> </w:t>
      </w:r>
      <w:r w:rsidRPr="00863CC2">
        <w:rPr>
          <w:bCs/>
          <w:sz w:val="28"/>
          <w:szCs w:val="28"/>
        </w:rPr>
        <w:t xml:space="preserve"> </w:t>
      </w:r>
      <w:r w:rsidRPr="00863CC2">
        <w:rPr>
          <w:rStyle w:val="apple-converted-space"/>
          <w:sz w:val="28"/>
          <w:szCs w:val="28"/>
          <w:shd w:val="clear" w:color="auto" w:fill="FFFFFF"/>
        </w:rPr>
        <w:t> </w:t>
      </w:r>
      <w:r w:rsidRPr="00863CC2">
        <w:rPr>
          <w:sz w:val="28"/>
          <w:szCs w:val="28"/>
        </w:rPr>
        <w:t xml:space="preserve"> </w:t>
      </w:r>
    </w:p>
    <w:p w:rsidR="004F1531" w:rsidRDefault="00A97537" w:rsidP="00863CC2">
      <w:pPr>
        <w:pStyle w:val="a3"/>
        <w:spacing w:line="360" w:lineRule="auto"/>
        <w:ind w:left="0" w:firstLine="708"/>
        <w:jc w:val="both"/>
        <w:rPr>
          <w:bCs/>
          <w:color w:val="FF0000"/>
          <w:sz w:val="28"/>
          <w:szCs w:val="28"/>
          <w:u w:val="single"/>
          <w:shd w:val="clear" w:color="auto" w:fill="FFFFFF"/>
        </w:rPr>
      </w:pPr>
      <w:r w:rsidRPr="00863CC2">
        <w:rPr>
          <w:bCs/>
          <w:sz w:val="28"/>
          <w:szCs w:val="28"/>
        </w:rPr>
        <w:t xml:space="preserve">В процессе работы используются следующие технологии: технология критического мышления, информационно-коммуникационные технологии, проектная технология, игровые технологии, технология проблемного обучения с целью развития аналитического мышления, творческих способностей учащихся, повышения интереса к предмету, а так же технологии </w:t>
      </w:r>
      <w:proofErr w:type="spellStart"/>
      <w:r w:rsidRPr="00863CC2">
        <w:rPr>
          <w:bCs/>
          <w:sz w:val="28"/>
          <w:szCs w:val="28"/>
        </w:rPr>
        <w:t>тьюторского</w:t>
      </w:r>
      <w:proofErr w:type="spellEnd"/>
      <w:r w:rsidRPr="00863CC2">
        <w:rPr>
          <w:bCs/>
          <w:sz w:val="28"/>
          <w:szCs w:val="28"/>
        </w:rPr>
        <w:t xml:space="preserve"> сопровождения, </w:t>
      </w:r>
      <w:proofErr w:type="spellStart"/>
      <w:r w:rsidRPr="00863CC2">
        <w:rPr>
          <w:bCs/>
          <w:sz w:val="28"/>
          <w:szCs w:val="28"/>
        </w:rPr>
        <w:t>коучинга</w:t>
      </w:r>
      <w:proofErr w:type="spellEnd"/>
      <w:r w:rsidRPr="00863CC2">
        <w:rPr>
          <w:bCs/>
          <w:sz w:val="28"/>
          <w:szCs w:val="28"/>
        </w:rPr>
        <w:t xml:space="preserve">. Занятия </w:t>
      </w:r>
      <w:r w:rsidR="00A23165">
        <w:rPr>
          <w:bCs/>
          <w:sz w:val="28"/>
          <w:szCs w:val="28"/>
        </w:rPr>
        <w:t xml:space="preserve">организованы </w:t>
      </w:r>
      <w:r w:rsidRPr="00863CC2">
        <w:rPr>
          <w:bCs/>
          <w:sz w:val="28"/>
          <w:szCs w:val="28"/>
        </w:rPr>
        <w:t>в</w:t>
      </w:r>
      <w:r w:rsidR="00A23165">
        <w:rPr>
          <w:bCs/>
          <w:sz w:val="28"/>
          <w:szCs w:val="28"/>
        </w:rPr>
        <w:t xml:space="preserve"> активных</w:t>
      </w:r>
      <w:r w:rsidRPr="00863CC2">
        <w:rPr>
          <w:bCs/>
          <w:sz w:val="28"/>
          <w:szCs w:val="28"/>
        </w:rPr>
        <w:t xml:space="preserve"> формах:</w:t>
      </w:r>
      <w:r w:rsidRPr="00863CC2">
        <w:rPr>
          <w:sz w:val="28"/>
          <w:szCs w:val="28"/>
        </w:rPr>
        <w:t xml:space="preserve"> дебаты, метод организации публичной дискуссии, в которой участники доказательно аргументируют свои точки зрения и опровергают противоположные. </w:t>
      </w:r>
      <w:r w:rsidR="00191BC6">
        <w:rPr>
          <w:sz w:val="28"/>
          <w:szCs w:val="28"/>
        </w:rPr>
        <w:t xml:space="preserve">С целью поддержки формирования </w:t>
      </w:r>
      <w:r w:rsidR="00191BC6" w:rsidRPr="00191BC6">
        <w:rPr>
          <w:sz w:val="28"/>
          <w:szCs w:val="28"/>
        </w:rPr>
        <w:t>самостоятельных умений, р</w:t>
      </w:r>
      <w:r w:rsidR="004F1531" w:rsidRPr="00191BC6">
        <w:rPr>
          <w:sz w:val="28"/>
          <w:szCs w:val="28"/>
        </w:rPr>
        <w:t>азработаны т</w:t>
      </w:r>
      <w:r w:rsidRPr="00191BC6">
        <w:rPr>
          <w:sz w:val="28"/>
          <w:szCs w:val="28"/>
        </w:rPr>
        <w:t>ематические и проблемные мини (элективные) курсы</w:t>
      </w:r>
      <w:r w:rsidR="004F1531" w:rsidRPr="00191BC6">
        <w:rPr>
          <w:sz w:val="28"/>
          <w:szCs w:val="28"/>
        </w:rPr>
        <w:t>, в которых предполагаются задания для</w:t>
      </w:r>
      <w:r w:rsidRPr="00191BC6">
        <w:rPr>
          <w:sz w:val="28"/>
          <w:szCs w:val="28"/>
        </w:rPr>
        <w:t xml:space="preserve"> самовыражения и </w:t>
      </w:r>
      <w:r w:rsidRPr="00191BC6">
        <w:rPr>
          <w:sz w:val="28"/>
          <w:szCs w:val="28"/>
        </w:rPr>
        <w:lastRenderedPageBreak/>
        <w:t>самореализации обучающихся через овладение дополнительн</w:t>
      </w:r>
      <w:r w:rsidR="00191BC6" w:rsidRPr="00191BC6">
        <w:rPr>
          <w:sz w:val="28"/>
          <w:szCs w:val="28"/>
        </w:rPr>
        <w:t>ого содержания образования, на основе выполнения задач повышенной сложности</w:t>
      </w:r>
      <w:r w:rsidRPr="00191BC6">
        <w:rPr>
          <w:sz w:val="28"/>
          <w:szCs w:val="28"/>
        </w:rPr>
        <w:t>.</w:t>
      </w:r>
      <w:r w:rsidRPr="00191BC6">
        <w:rPr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A97537" w:rsidRPr="00863CC2" w:rsidRDefault="004F1531" w:rsidP="00863CC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F1531">
        <w:rPr>
          <w:bCs/>
          <w:sz w:val="28"/>
          <w:szCs w:val="28"/>
          <w:shd w:val="clear" w:color="auto" w:fill="FFFFFF"/>
        </w:rPr>
        <w:t>Широко используется м</w:t>
      </w:r>
      <w:r w:rsidR="00A97537" w:rsidRPr="004F1531">
        <w:rPr>
          <w:bCs/>
          <w:sz w:val="28"/>
          <w:szCs w:val="28"/>
          <w:shd w:val="clear" w:color="auto" w:fill="FFFFFF"/>
        </w:rPr>
        <w:t xml:space="preserve">етод мозгового штурма с целью </w:t>
      </w:r>
      <w:r w:rsidR="00A97537" w:rsidRPr="004F1531">
        <w:rPr>
          <w:sz w:val="28"/>
          <w:szCs w:val="28"/>
          <w:shd w:val="clear" w:color="auto" w:fill="FFFFFF"/>
        </w:rPr>
        <w:t>стимулирования творческой активности, при котором участникам обсуждения предлагают высказывать как можно большее количество вариантов решения проблемы.</w:t>
      </w:r>
      <w:r w:rsidR="00A97537" w:rsidRPr="004F1531">
        <w:rPr>
          <w:sz w:val="28"/>
          <w:szCs w:val="28"/>
          <w:u w:val="single"/>
        </w:rPr>
        <w:t xml:space="preserve"> </w:t>
      </w:r>
      <w:r w:rsidRPr="004F1531">
        <w:rPr>
          <w:sz w:val="28"/>
          <w:szCs w:val="28"/>
        </w:rPr>
        <w:t>Активно проводятся и</w:t>
      </w:r>
      <w:r w:rsidR="00A97537" w:rsidRPr="004F1531">
        <w:rPr>
          <w:sz w:val="28"/>
          <w:szCs w:val="28"/>
        </w:rPr>
        <w:t xml:space="preserve">ндивидуальные и групповые формы работы - занятия с целью ликвидации пробелов или расширения знаний по дополнительным темам. </w:t>
      </w:r>
      <w:r w:rsidR="00A97537" w:rsidRPr="00863CC2">
        <w:rPr>
          <w:sz w:val="28"/>
          <w:szCs w:val="28"/>
        </w:rPr>
        <w:t>Также применяются ролевые игры, которые тоже относят к группе активных способов обучения, направленных на  практическо</w:t>
      </w:r>
      <w:r w:rsidR="00B75339" w:rsidRPr="00863CC2">
        <w:rPr>
          <w:sz w:val="28"/>
          <w:szCs w:val="28"/>
        </w:rPr>
        <w:t>е</w:t>
      </w:r>
      <w:r w:rsidR="00A97537" w:rsidRPr="00863CC2">
        <w:rPr>
          <w:sz w:val="28"/>
          <w:szCs w:val="28"/>
        </w:rPr>
        <w:t xml:space="preserve"> владени</w:t>
      </w:r>
      <w:r w:rsidR="00B75339" w:rsidRPr="00863CC2">
        <w:rPr>
          <w:sz w:val="28"/>
          <w:szCs w:val="28"/>
        </w:rPr>
        <w:t>е</w:t>
      </w:r>
      <w:r w:rsidR="00A97537" w:rsidRPr="00863CC2">
        <w:rPr>
          <w:sz w:val="28"/>
          <w:szCs w:val="28"/>
        </w:rPr>
        <w:t xml:space="preserve"> иностранным языком. </w:t>
      </w:r>
      <w:proofErr w:type="spellStart"/>
      <w:r w:rsidR="00A97537" w:rsidRPr="00863CC2">
        <w:rPr>
          <w:sz w:val="28"/>
          <w:szCs w:val="28"/>
        </w:rPr>
        <w:t>Коучинг</w:t>
      </w:r>
      <w:proofErr w:type="spellEnd"/>
      <w:r w:rsidR="00A97537" w:rsidRPr="00863CC2">
        <w:rPr>
          <w:sz w:val="28"/>
          <w:szCs w:val="28"/>
          <w:shd w:val="clear" w:color="auto" w:fill="FFFFFF"/>
        </w:rPr>
        <w:t xml:space="preserve"> практикует подход к каждому человеку как к сформировавшейся личности, в которой уже заложены ее цели, стремления и пути их реализации.</w:t>
      </w:r>
      <w:r w:rsidR="00A97537" w:rsidRPr="00863CC2">
        <w:rPr>
          <w:sz w:val="28"/>
          <w:szCs w:val="28"/>
        </w:rPr>
        <w:t xml:space="preserve"> </w:t>
      </w:r>
      <w:proofErr w:type="spellStart"/>
      <w:r w:rsidR="00A97537" w:rsidRPr="00863CC2">
        <w:rPr>
          <w:sz w:val="28"/>
          <w:szCs w:val="28"/>
        </w:rPr>
        <w:t>Коучинг</w:t>
      </w:r>
      <w:proofErr w:type="spellEnd"/>
      <w:r w:rsidR="00A97537" w:rsidRPr="00863CC2">
        <w:rPr>
          <w:sz w:val="28"/>
          <w:szCs w:val="28"/>
        </w:rPr>
        <w:t xml:space="preserve"> формирует готовность учащихся к саморазвитию; проектирует и конструирует образовательную среду занятий; помогает строить образовательный процесс с учетом индивидуальных и личностных качеств учащегося.</w:t>
      </w:r>
    </w:p>
    <w:p w:rsidR="00A97537" w:rsidRPr="00863CC2" w:rsidRDefault="00A97537" w:rsidP="00863CC2">
      <w:pPr>
        <w:spacing w:after="0" w:line="360" w:lineRule="auto"/>
        <w:jc w:val="both"/>
        <w:rPr>
          <w:rStyle w:val="a5"/>
          <w:rFonts w:ascii="Times New Roman" w:hAnsi="Times New Roman"/>
          <w:bCs/>
          <w:color w:val="auto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 xml:space="preserve">На занятиях применяются различные ресурсы: </w:t>
      </w:r>
      <w:hyperlink r:id="rId4" w:tgtFrame="_blank" w:history="1">
        <w:r w:rsidRPr="00863CC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единая коллекция цифровых образовательных ресурсов</w:t>
        </w:r>
      </w:hyperlink>
      <w:r w:rsidRPr="00863CC2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863CC2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863CC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официальный информационный портал ЕГЭ</w:t>
        </w:r>
      </w:hyperlink>
      <w:r w:rsidRPr="00863CC2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и ОГЭ, ряд сайтов с различными языковыми материалами, играми, тренировочными упражнениями. </w:t>
      </w:r>
    </w:p>
    <w:p w:rsidR="00A97537" w:rsidRPr="00863CC2" w:rsidRDefault="00A97537" w:rsidP="00863C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CC2">
        <w:rPr>
          <w:rStyle w:val="a6"/>
          <w:rFonts w:ascii="Times New Roman" w:hAnsi="Times New Roman"/>
          <w:b w:val="0"/>
          <w:sz w:val="28"/>
          <w:szCs w:val="28"/>
        </w:rPr>
        <w:t>В результате работы повышается</w:t>
      </w:r>
      <w:r w:rsidRPr="00863CC2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863CC2">
        <w:rPr>
          <w:rFonts w:ascii="Times New Roman" w:hAnsi="Times New Roman"/>
          <w:sz w:val="28"/>
          <w:szCs w:val="28"/>
        </w:rPr>
        <w:t xml:space="preserve">самооценка личности обучающихся и мотивация к изучению английского языка; обучающиеся чувствуют себя конкурентоспособными; они могут адекватно оценивать свои способности, анализировать результаты своей деятельности и уровень своих возможностей. Совершенствуются коммуникативные навыки, что важно в наше время; повышается информационная грамотность, приобретается </w:t>
      </w:r>
      <w:r w:rsidRPr="00863CC2">
        <w:rPr>
          <w:rFonts w:ascii="Times New Roman" w:hAnsi="Times New Roman"/>
          <w:sz w:val="28"/>
          <w:szCs w:val="28"/>
          <w:lang w:eastAsia="ru-RU"/>
        </w:rPr>
        <w:t xml:space="preserve">опыт </w:t>
      </w:r>
      <w:proofErr w:type="spellStart"/>
      <w:r w:rsidRPr="00863CC2">
        <w:rPr>
          <w:rFonts w:ascii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863CC2">
        <w:rPr>
          <w:rFonts w:ascii="Times New Roman" w:hAnsi="Times New Roman"/>
          <w:sz w:val="28"/>
          <w:szCs w:val="28"/>
          <w:lang w:eastAsia="ru-RU"/>
        </w:rPr>
        <w:t xml:space="preserve"> в различных сообществах и опыт работы с ресурсами различного типа.</w:t>
      </w:r>
    </w:p>
    <w:p w:rsidR="00A97537" w:rsidRPr="00863CC2" w:rsidRDefault="00A97537" w:rsidP="00863C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3CC2">
        <w:rPr>
          <w:rFonts w:ascii="Times New Roman" w:hAnsi="Times New Roman"/>
          <w:sz w:val="28"/>
          <w:szCs w:val="28"/>
        </w:rPr>
        <w:t xml:space="preserve">Благодаря </w:t>
      </w:r>
      <w:proofErr w:type="spellStart"/>
      <w:r w:rsidRPr="00863CC2">
        <w:rPr>
          <w:rFonts w:ascii="Times New Roman" w:hAnsi="Times New Roman"/>
          <w:sz w:val="28"/>
          <w:szCs w:val="28"/>
        </w:rPr>
        <w:t>тьюторскому</w:t>
      </w:r>
      <w:proofErr w:type="spellEnd"/>
      <w:r w:rsidRPr="00863CC2">
        <w:rPr>
          <w:rFonts w:ascii="Times New Roman" w:hAnsi="Times New Roman"/>
          <w:sz w:val="28"/>
          <w:szCs w:val="28"/>
        </w:rPr>
        <w:t xml:space="preserve"> сопровождению у обучающихся появляется чувство удовлетворенности; изменяется отношение к учебной деятельности; повышается активность участия в образовательных событиях</w:t>
      </w:r>
      <w:r w:rsidR="00B75339" w:rsidRPr="00863CC2">
        <w:rPr>
          <w:rFonts w:ascii="Times New Roman" w:hAnsi="Times New Roman"/>
          <w:sz w:val="28"/>
          <w:szCs w:val="28"/>
        </w:rPr>
        <w:t xml:space="preserve">, </w:t>
      </w:r>
      <w:r w:rsidRPr="00863CC2">
        <w:rPr>
          <w:rFonts w:ascii="Times New Roman" w:hAnsi="Times New Roman"/>
          <w:sz w:val="28"/>
          <w:szCs w:val="28"/>
        </w:rPr>
        <w:t xml:space="preserve">что обеспечивает </w:t>
      </w:r>
      <w:r w:rsidRPr="00863CC2">
        <w:rPr>
          <w:rFonts w:ascii="Times New Roman" w:hAnsi="Times New Roman"/>
          <w:bCs/>
          <w:sz w:val="28"/>
          <w:szCs w:val="28"/>
        </w:rPr>
        <w:t xml:space="preserve">качество </w:t>
      </w:r>
      <w:proofErr w:type="spellStart"/>
      <w:r w:rsidRPr="00863CC2">
        <w:rPr>
          <w:rFonts w:ascii="Times New Roman" w:hAnsi="Times New Roman"/>
          <w:bCs/>
          <w:sz w:val="28"/>
          <w:szCs w:val="28"/>
        </w:rPr>
        <w:t>обученности</w:t>
      </w:r>
      <w:proofErr w:type="spellEnd"/>
      <w:r w:rsidRPr="00863CC2">
        <w:rPr>
          <w:rFonts w:ascii="Times New Roman" w:hAnsi="Times New Roman"/>
          <w:bCs/>
          <w:sz w:val="28"/>
          <w:szCs w:val="28"/>
        </w:rPr>
        <w:t xml:space="preserve"> учащихся до 100%;</w:t>
      </w:r>
      <w:r w:rsidRPr="00863CC2">
        <w:rPr>
          <w:rFonts w:ascii="Times New Roman" w:hAnsi="Times New Roman"/>
          <w:sz w:val="28"/>
          <w:szCs w:val="28"/>
        </w:rPr>
        <w:t xml:space="preserve"> они выбирают профессии, связанные с знанием иностранного языка. В дальнейшем мои обучающиеся</w:t>
      </w:r>
      <w:r w:rsidR="00822DEC" w:rsidRPr="00822DEC">
        <w:rPr>
          <w:rFonts w:ascii="Times New Roman" w:hAnsi="Times New Roman"/>
          <w:sz w:val="28"/>
          <w:szCs w:val="28"/>
        </w:rPr>
        <w:t xml:space="preserve"> </w:t>
      </w:r>
      <w:r w:rsidRPr="00863CC2">
        <w:rPr>
          <w:rFonts w:ascii="Times New Roman" w:hAnsi="Times New Roman"/>
          <w:sz w:val="28"/>
          <w:szCs w:val="28"/>
        </w:rPr>
        <w:t>самостоятельно</w:t>
      </w:r>
      <w:r w:rsidR="00822DEC" w:rsidRPr="00822DE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63CC2">
        <w:rPr>
          <w:rFonts w:ascii="Times New Roman" w:hAnsi="Times New Roman"/>
          <w:sz w:val="28"/>
          <w:szCs w:val="28"/>
        </w:rPr>
        <w:t>приобрета</w:t>
      </w:r>
      <w:r w:rsidR="00863CC2" w:rsidRPr="00863CC2">
        <w:rPr>
          <w:rFonts w:ascii="Times New Roman" w:hAnsi="Times New Roman"/>
          <w:sz w:val="28"/>
          <w:szCs w:val="28"/>
        </w:rPr>
        <w:t xml:space="preserve">ют </w:t>
      </w:r>
      <w:r w:rsidRPr="00863CC2">
        <w:rPr>
          <w:rFonts w:ascii="Times New Roman" w:hAnsi="Times New Roman"/>
          <w:sz w:val="28"/>
          <w:szCs w:val="28"/>
        </w:rPr>
        <w:t>и применя</w:t>
      </w:r>
      <w:r w:rsidR="00863CC2" w:rsidRPr="00863CC2">
        <w:rPr>
          <w:rFonts w:ascii="Times New Roman" w:hAnsi="Times New Roman"/>
          <w:sz w:val="28"/>
          <w:szCs w:val="28"/>
        </w:rPr>
        <w:t>ют</w:t>
      </w:r>
      <w:r w:rsidRPr="00863CC2">
        <w:rPr>
          <w:rFonts w:ascii="Times New Roman" w:hAnsi="Times New Roman"/>
          <w:sz w:val="28"/>
          <w:szCs w:val="28"/>
        </w:rPr>
        <w:t xml:space="preserve"> полученные в школе знания для их последующего </w:t>
      </w:r>
      <w:r w:rsidRPr="00863CC2">
        <w:rPr>
          <w:rFonts w:ascii="Times New Roman" w:hAnsi="Times New Roman"/>
          <w:sz w:val="28"/>
          <w:szCs w:val="28"/>
        </w:rPr>
        <w:lastRenderedPageBreak/>
        <w:t>профессионального образования</w:t>
      </w:r>
      <w:r w:rsidR="004F1531">
        <w:rPr>
          <w:rFonts w:ascii="Times New Roman" w:hAnsi="Times New Roman"/>
          <w:sz w:val="28"/>
          <w:szCs w:val="28"/>
        </w:rPr>
        <w:t xml:space="preserve"> и можно считать</w:t>
      </w:r>
      <w:r w:rsidRPr="004F1531">
        <w:rPr>
          <w:rFonts w:ascii="Times New Roman" w:hAnsi="Times New Roman"/>
          <w:sz w:val="28"/>
          <w:szCs w:val="28"/>
        </w:rPr>
        <w:t xml:space="preserve">, что </w:t>
      </w:r>
      <w:r w:rsidRPr="00863CC2">
        <w:rPr>
          <w:rFonts w:ascii="Times New Roman" w:hAnsi="Times New Roman"/>
          <w:sz w:val="28"/>
          <w:szCs w:val="28"/>
        </w:rPr>
        <w:t>миссия учителя по формированию способности выпускников учиться</w:t>
      </w:r>
      <w:r w:rsidR="004F1531">
        <w:rPr>
          <w:rFonts w:ascii="Times New Roman" w:hAnsi="Times New Roman"/>
          <w:sz w:val="28"/>
          <w:szCs w:val="28"/>
        </w:rPr>
        <w:t xml:space="preserve"> самостоятельно </w:t>
      </w:r>
      <w:r w:rsidRPr="00863CC2">
        <w:rPr>
          <w:rFonts w:ascii="Times New Roman" w:hAnsi="Times New Roman"/>
          <w:sz w:val="28"/>
          <w:szCs w:val="28"/>
        </w:rPr>
        <w:t xml:space="preserve">на протяжении всей </w:t>
      </w:r>
      <w:r w:rsidRPr="004F1531">
        <w:rPr>
          <w:rFonts w:ascii="Times New Roman" w:hAnsi="Times New Roman"/>
          <w:sz w:val="28"/>
          <w:szCs w:val="28"/>
        </w:rPr>
        <w:t xml:space="preserve">жизни, </w:t>
      </w:r>
      <w:r w:rsidRPr="00863CC2">
        <w:rPr>
          <w:rFonts w:ascii="Times New Roman" w:hAnsi="Times New Roman"/>
          <w:sz w:val="28"/>
          <w:szCs w:val="28"/>
        </w:rPr>
        <w:t xml:space="preserve">успешно выполняется.   </w:t>
      </w:r>
    </w:p>
    <w:p w:rsidR="00A97537" w:rsidRPr="00863CC2" w:rsidRDefault="00A97537" w:rsidP="00863CC2">
      <w:pPr>
        <w:pStyle w:val="a3"/>
        <w:spacing w:line="360" w:lineRule="auto"/>
        <w:ind w:left="0" w:right="75"/>
        <w:jc w:val="both"/>
        <w:rPr>
          <w:sz w:val="28"/>
          <w:szCs w:val="28"/>
        </w:rPr>
      </w:pPr>
    </w:p>
    <w:p w:rsidR="00A97537" w:rsidRPr="00863CC2" w:rsidRDefault="00A97537" w:rsidP="00863CC2">
      <w:pPr>
        <w:pStyle w:val="a3"/>
        <w:spacing w:line="360" w:lineRule="auto"/>
        <w:ind w:left="0" w:right="75"/>
        <w:jc w:val="both"/>
        <w:rPr>
          <w:sz w:val="28"/>
          <w:szCs w:val="28"/>
        </w:rPr>
      </w:pPr>
    </w:p>
    <w:p w:rsidR="00A97537" w:rsidRPr="00863CC2" w:rsidRDefault="00A97537" w:rsidP="00863CC2">
      <w:pPr>
        <w:pStyle w:val="a3"/>
        <w:spacing w:line="360" w:lineRule="auto"/>
        <w:ind w:left="0" w:right="75"/>
        <w:jc w:val="both"/>
        <w:rPr>
          <w:sz w:val="28"/>
          <w:szCs w:val="28"/>
        </w:rPr>
      </w:pPr>
    </w:p>
    <w:p w:rsidR="00A97537" w:rsidRPr="00863CC2" w:rsidRDefault="00A97537" w:rsidP="00863CC2">
      <w:pPr>
        <w:pStyle w:val="a3"/>
        <w:spacing w:line="360" w:lineRule="auto"/>
        <w:ind w:left="0" w:right="75"/>
        <w:jc w:val="both"/>
        <w:rPr>
          <w:sz w:val="28"/>
          <w:szCs w:val="28"/>
        </w:rPr>
      </w:pPr>
    </w:p>
    <w:p w:rsidR="00A97537" w:rsidRPr="00863CC2" w:rsidRDefault="00A97537" w:rsidP="00863CC2">
      <w:pPr>
        <w:pStyle w:val="a3"/>
        <w:spacing w:line="360" w:lineRule="auto"/>
        <w:ind w:left="0" w:right="75"/>
        <w:jc w:val="both"/>
        <w:rPr>
          <w:sz w:val="28"/>
          <w:szCs w:val="28"/>
        </w:rPr>
      </w:pPr>
    </w:p>
    <w:p w:rsidR="00A97537" w:rsidRPr="00863CC2" w:rsidRDefault="00A97537" w:rsidP="00863CC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863CC2">
        <w:rPr>
          <w:rStyle w:val="a6"/>
          <w:b w:val="0"/>
          <w:bCs w:val="0"/>
          <w:sz w:val="28"/>
          <w:szCs w:val="28"/>
        </w:rPr>
        <w:t>Литература:</w:t>
      </w:r>
    </w:p>
    <w:p w:rsidR="00A97537" w:rsidRPr="00863CC2" w:rsidRDefault="00A97537" w:rsidP="00863CC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63CC2">
        <w:rPr>
          <w:sz w:val="28"/>
          <w:szCs w:val="28"/>
        </w:rPr>
        <w:t>Федеральный закон « Об образовании в Российской Федерации» от 29.12.2012 № 273-ФЗ;</w:t>
      </w:r>
    </w:p>
    <w:p w:rsidR="00A97537" w:rsidRPr="00863CC2" w:rsidRDefault="00A97537" w:rsidP="00863CC2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863CC2">
        <w:rPr>
          <w:sz w:val="28"/>
          <w:szCs w:val="28"/>
        </w:rPr>
        <w:t>Биболетова</w:t>
      </w:r>
      <w:proofErr w:type="spellEnd"/>
      <w:r w:rsidRPr="00863CC2">
        <w:rPr>
          <w:sz w:val="28"/>
          <w:szCs w:val="28"/>
        </w:rPr>
        <w:t xml:space="preserve"> М.З, </w:t>
      </w:r>
      <w:proofErr w:type="spellStart"/>
      <w:r w:rsidRPr="00863CC2">
        <w:rPr>
          <w:sz w:val="28"/>
          <w:szCs w:val="28"/>
        </w:rPr>
        <w:t>Бабушис</w:t>
      </w:r>
      <w:proofErr w:type="spellEnd"/>
      <w:r w:rsidRPr="00863CC2">
        <w:rPr>
          <w:sz w:val="28"/>
          <w:szCs w:val="28"/>
        </w:rPr>
        <w:t xml:space="preserve"> </w:t>
      </w:r>
      <w:proofErr w:type="gramStart"/>
      <w:r w:rsidRPr="00863CC2">
        <w:rPr>
          <w:sz w:val="28"/>
          <w:szCs w:val="28"/>
        </w:rPr>
        <w:t>Е.Е..</w:t>
      </w:r>
      <w:proofErr w:type="gramEnd"/>
      <w:r w:rsidRPr="00863CC2">
        <w:rPr>
          <w:b/>
          <w:sz w:val="28"/>
          <w:szCs w:val="28"/>
        </w:rPr>
        <w:t xml:space="preserve"> </w:t>
      </w:r>
      <w:r w:rsidRPr="00863CC2">
        <w:rPr>
          <w:sz w:val="28"/>
          <w:szCs w:val="28"/>
        </w:rPr>
        <w:t xml:space="preserve"> «Английский  с удовольствием» 11 класс(базовый уровень), </w:t>
      </w:r>
      <w:proofErr w:type="spellStart"/>
      <w:r w:rsidRPr="00863CC2">
        <w:rPr>
          <w:sz w:val="28"/>
          <w:szCs w:val="28"/>
        </w:rPr>
        <w:t>Облинск:Титул</w:t>
      </w:r>
      <w:proofErr w:type="spellEnd"/>
      <w:r w:rsidRPr="00863CC2">
        <w:rPr>
          <w:sz w:val="28"/>
          <w:szCs w:val="28"/>
        </w:rPr>
        <w:t>, 2012 г.</w:t>
      </w:r>
    </w:p>
    <w:p w:rsidR="00A97537" w:rsidRPr="00863CC2" w:rsidRDefault="00A97537" w:rsidP="00863CC2">
      <w:pPr>
        <w:pStyle w:val="a7"/>
        <w:spacing w:line="360" w:lineRule="auto"/>
        <w:jc w:val="both"/>
        <w:rPr>
          <w:sz w:val="28"/>
          <w:szCs w:val="28"/>
        </w:rPr>
      </w:pPr>
      <w:r w:rsidRPr="00863CC2">
        <w:rPr>
          <w:sz w:val="28"/>
          <w:szCs w:val="28"/>
        </w:rPr>
        <w:t>Вербицкая М.В., ЕГЭ 2016, Английский язык, Типовые экзаменационные варианты, 30 вариантов, 2016г.</w:t>
      </w:r>
    </w:p>
    <w:p w:rsidR="00A97537" w:rsidRPr="00863CC2" w:rsidRDefault="00A97537" w:rsidP="00863CC2">
      <w:pPr>
        <w:pStyle w:val="a7"/>
        <w:spacing w:line="360" w:lineRule="auto"/>
        <w:jc w:val="both"/>
        <w:rPr>
          <w:sz w:val="28"/>
          <w:szCs w:val="28"/>
        </w:rPr>
      </w:pPr>
      <w:r w:rsidRPr="00863CC2">
        <w:rPr>
          <w:sz w:val="28"/>
          <w:szCs w:val="28"/>
        </w:rPr>
        <w:t>Толковый словарь иноязычных слов. Москва. Издательство «Русский язык» 1988</w:t>
      </w:r>
    </w:p>
    <w:p w:rsidR="00A97537" w:rsidRPr="00863CC2" w:rsidRDefault="00822DEC" w:rsidP="00863CC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A97537" w:rsidRPr="00863CC2">
          <w:rPr>
            <w:rStyle w:val="a5"/>
            <w:color w:val="auto"/>
            <w:sz w:val="28"/>
            <w:szCs w:val="28"/>
          </w:rPr>
          <w:t>http://ege.edu.ru/ru/</w:t>
        </w:r>
      </w:hyperlink>
    </w:p>
    <w:p w:rsidR="00A97537" w:rsidRPr="00863CC2" w:rsidRDefault="00822DEC" w:rsidP="00863CC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="00A97537" w:rsidRPr="00863CC2">
          <w:rPr>
            <w:rStyle w:val="a5"/>
            <w:color w:val="auto"/>
            <w:sz w:val="28"/>
            <w:szCs w:val="28"/>
          </w:rPr>
          <w:t>http://www.olimpis.ru/ru/konkurs-po-angliyskomu-yazyku/o-konkurse</w:t>
        </w:r>
      </w:hyperlink>
    </w:p>
    <w:p w:rsidR="00A97537" w:rsidRDefault="00A97537" w:rsidP="00863CC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3CC2">
        <w:rPr>
          <w:sz w:val="28"/>
          <w:szCs w:val="28"/>
        </w:rPr>
        <w:t xml:space="preserve">(http://www.youtube.com/user/MinooAngloLink/videos) </w:t>
      </w:r>
    </w:p>
    <w:p w:rsidR="0020760F" w:rsidRPr="0020760F" w:rsidRDefault="0020760F" w:rsidP="00863CC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20760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pedsovet</w:t>
      </w:r>
      <w:proofErr w:type="spellEnd"/>
      <w:r w:rsidRPr="002076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 w:rsidRPr="002076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20760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publ</w:t>
      </w:r>
      <w:proofErr w:type="spellEnd"/>
      <w:r w:rsidRPr="0020760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kouching</w:t>
      </w:r>
      <w:proofErr w:type="spellEnd"/>
      <w:r w:rsidRPr="0020760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kouching</w:t>
      </w:r>
      <w:proofErr w:type="spellEnd"/>
      <w:r w:rsidRPr="0020760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put</w:t>
      </w:r>
      <w:r w:rsidRPr="0020760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</w:t>
      </w:r>
      <w:r w:rsidRPr="0020760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uspekhu</w:t>
      </w:r>
      <w:proofErr w:type="spellEnd"/>
      <w:r w:rsidRPr="0020760F">
        <w:rPr>
          <w:sz w:val="28"/>
          <w:szCs w:val="28"/>
        </w:rPr>
        <w:t>/3-1-0-7</w:t>
      </w:r>
    </w:p>
    <w:p w:rsidR="00A97537" w:rsidRPr="00863CC2" w:rsidRDefault="00A97537" w:rsidP="00863CC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863CC2">
        <w:rPr>
          <w:rStyle w:val="a6"/>
          <w:b w:val="0"/>
          <w:bCs w:val="0"/>
          <w:sz w:val="28"/>
          <w:szCs w:val="28"/>
        </w:rPr>
        <w:t>http://studopedia.ru/5_106426_mozgovoy-shturm-breynstorm-mozgovaya-ataka.html</w:t>
      </w:r>
    </w:p>
    <w:p w:rsidR="00A97537" w:rsidRPr="00863CC2" w:rsidRDefault="00A97537" w:rsidP="00863CC2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</w:p>
    <w:p w:rsidR="00A97537" w:rsidRPr="00863CC2" w:rsidRDefault="00A97537" w:rsidP="00863C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97537" w:rsidRPr="00863CC2" w:rsidSect="00A2316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7"/>
    <w:rsid w:val="000306E4"/>
    <w:rsid w:val="00080B27"/>
    <w:rsid w:val="000F2C35"/>
    <w:rsid w:val="00175847"/>
    <w:rsid w:val="00191BC6"/>
    <w:rsid w:val="001B7EBC"/>
    <w:rsid w:val="0020760F"/>
    <w:rsid w:val="00291B6F"/>
    <w:rsid w:val="00294C4F"/>
    <w:rsid w:val="002D329A"/>
    <w:rsid w:val="00362A7F"/>
    <w:rsid w:val="00410FED"/>
    <w:rsid w:val="004D29F0"/>
    <w:rsid w:val="004D2EEB"/>
    <w:rsid w:val="004F1531"/>
    <w:rsid w:val="005A2A6C"/>
    <w:rsid w:val="006D5800"/>
    <w:rsid w:val="007222C1"/>
    <w:rsid w:val="007D46AE"/>
    <w:rsid w:val="00822DEC"/>
    <w:rsid w:val="00863CC2"/>
    <w:rsid w:val="008D2176"/>
    <w:rsid w:val="00A032B4"/>
    <w:rsid w:val="00A05D03"/>
    <w:rsid w:val="00A23165"/>
    <w:rsid w:val="00A945CE"/>
    <w:rsid w:val="00A97537"/>
    <w:rsid w:val="00B75339"/>
    <w:rsid w:val="00BC21C4"/>
    <w:rsid w:val="00BE028B"/>
    <w:rsid w:val="00C25686"/>
    <w:rsid w:val="00C7103D"/>
    <w:rsid w:val="00C875A3"/>
    <w:rsid w:val="00CC7233"/>
    <w:rsid w:val="00D900A2"/>
    <w:rsid w:val="00EB352C"/>
    <w:rsid w:val="00EC6693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A652-3103-4F2A-9030-E5D49EB1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6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30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306E4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0306E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306E4"/>
    <w:rPr>
      <w:rFonts w:cs="Times New Roman"/>
    </w:rPr>
  </w:style>
  <w:style w:type="paragraph" w:styleId="a7">
    <w:name w:val="No Spacing"/>
    <w:uiPriority w:val="99"/>
    <w:qFormat/>
    <w:rsid w:val="00C2568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2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impis.ru/ru/konkurs-po-angliyskomu-yazyku/o-konku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5" Type="http://schemas.openxmlformats.org/officeDocument/2006/relationships/hyperlink" Target="http://ege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2017-02-14T08:08:00Z</cp:lastPrinted>
  <dcterms:created xsi:type="dcterms:W3CDTF">2017-02-14T08:30:00Z</dcterms:created>
  <dcterms:modified xsi:type="dcterms:W3CDTF">2017-02-14T09:08:00Z</dcterms:modified>
</cp:coreProperties>
</file>