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FA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Винецкий Рудольф Валентинович</w:t>
      </w: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МАОУ «СОШ №3 г. Краснокамска»</w:t>
      </w: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Презентационное мероприятие по теме «Нелинейное расписание по теме индивидуальных образовательных маршрутов учебной и внеучебной деятельности»</w:t>
      </w: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2014 года</w:t>
      </w: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мастерская «Будущее – своими руками»</w:t>
      </w: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53" w:rsidRDefault="009A1953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Участниками занятия являются учащиеся разных, но, преимущественно, 6-х классов, причем, одни из них активисты кружка «Основы социального проектирования», а другие – просто заинтересованные дети.</w:t>
      </w:r>
    </w:p>
    <w:p w:rsidR="009A1953" w:rsidRDefault="009A1953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 рассчитано на 1 учебный час.</w:t>
      </w:r>
    </w:p>
    <w:p w:rsidR="009A1953" w:rsidRDefault="009A1953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занятия</w:t>
      </w:r>
      <w:r w:rsidR="00660F77" w:rsidRPr="00660F77">
        <w:rPr>
          <w:rFonts w:ascii="Times New Roman" w:hAnsi="Times New Roman" w:cs="Times New Roman"/>
          <w:sz w:val="28"/>
          <w:szCs w:val="28"/>
        </w:rPr>
        <w:t>:</w:t>
      </w:r>
      <w:r w:rsidR="00660F77">
        <w:rPr>
          <w:rFonts w:ascii="Times New Roman" w:hAnsi="Times New Roman" w:cs="Times New Roman"/>
          <w:sz w:val="28"/>
          <w:szCs w:val="28"/>
        </w:rPr>
        <w:t xml:space="preserve"> формирование у учащихся мотивации к успешной социальной деятельности.</w:t>
      </w:r>
    </w:p>
    <w:p w:rsidR="00660F77" w:rsidRDefault="00660F77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660F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77" w:rsidRDefault="00660F77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заинтересовать детей в возможностях социального проектирования</w:t>
      </w:r>
      <w:r w:rsidRPr="00660F77">
        <w:rPr>
          <w:rFonts w:ascii="Times New Roman" w:hAnsi="Times New Roman" w:cs="Times New Roman"/>
          <w:sz w:val="28"/>
          <w:szCs w:val="28"/>
        </w:rPr>
        <w:t>;</w:t>
      </w:r>
    </w:p>
    <w:p w:rsidR="00660F77" w:rsidRDefault="00660F77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«новичков» - познакомить их с общей логикой социального проектирования и его основными элементами</w:t>
      </w:r>
      <w:r w:rsidRPr="00660F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«ветеранов» - продолжить работу по усвоению и применению проектных технологий</w:t>
      </w:r>
      <w:r w:rsidRPr="00660F77">
        <w:rPr>
          <w:rFonts w:ascii="Times New Roman" w:hAnsi="Times New Roman" w:cs="Times New Roman"/>
          <w:sz w:val="28"/>
          <w:szCs w:val="28"/>
        </w:rPr>
        <w:t>;</w:t>
      </w:r>
    </w:p>
    <w:p w:rsidR="00660F77" w:rsidRDefault="00660F77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коммуникационных (внутри и межрупповых) взаимодействий.</w:t>
      </w:r>
    </w:p>
    <w:p w:rsidR="00660F77" w:rsidRDefault="00660F77" w:rsidP="009A1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 занятия</w:t>
      </w:r>
      <w:r w:rsidRPr="00660F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флип-чарт, бумага форматов А-4, А-3, маркеры, ручки, карандаши.</w:t>
      </w:r>
    </w:p>
    <w:p w:rsidR="00660F77" w:rsidRDefault="00660F77" w:rsidP="00660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60F77" w:rsidRDefault="00660F77" w:rsidP="00660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Вводная часть – объяснение учителем общей цели занятия, формирование групп и постановка задач перед группами.</w:t>
      </w:r>
    </w:p>
    <w:p w:rsidR="00660F77" w:rsidRDefault="00660F77" w:rsidP="00660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особенности формирования групп</w:t>
      </w:r>
      <w:r w:rsidRPr="00660F77">
        <w:rPr>
          <w:rFonts w:ascii="Times New Roman" w:hAnsi="Times New Roman" w:cs="Times New Roman"/>
          <w:sz w:val="28"/>
          <w:szCs w:val="28"/>
        </w:rPr>
        <w:t>:</w:t>
      </w:r>
    </w:p>
    <w:p w:rsidR="00660F77" w:rsidRDefault="00660F77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смешение по классам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60F77" w:rsidRDefault="00660F77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смешение по уровню (сочетание «сильных» и «слабых», то есть «лидеров» и «аутсайдеров»</w:t>
      </w:r>
      <w:r w:rsidRPr="00660F77">
        <w:rPr>
          <w:rFonts w:ascii="Times New Roman" w:hAnsi="Times New Roman" w:cs="Times New Roman"/>
          <w:sz w:val="28"/>
          <w:szCs w:val="28"/>
        </w:rPr>
        <w:t>;</w:t>
      </w:r>
    </w:p>
    <w:p w:rsidR="00660F77" w:rsidRDefault="00660F77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преобладание в 1 и во 2 группах «аутсайдеров», в 3 и 4 – «лидеров» (по уровню сложности поставленных задач</w:t>
      </w:r>
      <w:r w:rsidRPr="00660F77">
        <w:rPr>
          <w:rFonts w:ascii="Times New Roman" w:hAnsi="Times New Roman" w:cs="Times New Roman"/>
          <w:sz w:val="28"/>
          <w:szCs w:val="28"/>
        </w:rPr>
        <w:t>;</w:t>
      </w:r>
    </w:p>
    <w:p w:rsidR="00660F77" w:rsidRDefault="00660F77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внимание – 4 группе, она должна состоять</w:t>
      </w:r>
      <w:r w:rsidR="00697DE4">
        <w:rPr>
          <w:rFonts w:ascii="Times New Roman" w:hAnsi="Times New Roman" w:cs="Times New Roman"/>
          <w:sz w:val="28"/>
          <w:szCs w:val="28"/>
        </w:rPr>
        <w:t xml:space="preserve"> преимущественно из тех, кто наи</w:t>
      </w:r>
      <w:r>
        <w:rPr>
          <w:rFonts w:ascii="Times New Roman" w:hAnsi="Times New Roman" w:cs="Times New Roman"/>
          <w:sz w:val="28"/>
          <w:szCs w:val="28"/>
        </w:rPr>
        <w:t xml:space="preserve">более хорошо усвоил </w:t>
      </w:r>
      <w:r w:rsidR="00697DE4">
        <w:rPr>
          <w:rFonts w:ascii="Times New Roman" w:hAnsi="Times New Roman" w:cs="Times New Roman"/>
          <w:sz w:val="28"/>
          <w:szCs w:val="28"/>
        </w:rPr>
        <w:t>проектную логику и терминологию.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«критика». Задача – определить то, что плохо (в городе, школе), то есть «что нам не нравится» (проблемы).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«мечтатели» Задача – определить все то, что должно быть в идеале (выход на цели).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«оружейники» (наши возможности). Задача – найти и определить ресурсы.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«аналитики». Задача – на основе работы всех групп составить схему проекта – цели, задачи, ресурсы, план действий.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этап. Работа в группах. Особенности</w:t>
      </w:r>
      <w:r w:rsidRPr="00697D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 группа может коммуницировать как со всеми группами, так и советоваться с другими присутствующими (учителем, экспертами, гостями и т.д.), участники 1,2 и 3 групп также имеют право на любые консультации и советы.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 этап. Презентации работы групп, их защита и обсуждение. Особенность – право на обсуждение имеют все присутствующие.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этап. Подведение итогов и рефлексия.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на планирование дальнейшей деятельности</w:t>
      </w:r>
      <w:r w:rsidRPr="00697DE4">
        <w:rPr>
          <w:rFonts w:ascii="Times New Roman" w:hAnsi="Times New Roman" w:cs="Times New Roman"/>
          <w:sz w:val="28"/>
          <w:szCs w:val="28"/>
        </w:rPr>
        <w:t>;</w:t>
      </w:r>
    </w:p>
    <w:p w:rsidR="00697DE4" w:rsidRDefault="00697DE4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рефлексия (круг, где каждый по очереди делится своими ощущениями от занятия</w:t>
      </w:r>
      <w:r w:rsidRPr="00697DE4">
        <w:rPr>
          <w:rFonts w:ascii="Times New Roman" w:hAnsi="Times New Roman" w:cs="Times New Roman"/>
          <w:sz w:val="28"/>
          <w:szCs w:val="28"/>
        </w:rPr>
        <w:t>);</w:t>
      </w:r>
    </w:p>
    <w:p w:rsidR="00693E80" w:rsidRDefault="00693E80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рефлексия (круг, где каждый определяет, что он получил, что нет, что хочет в дальнейшем).</w:t>
      </w:r>
    </w:p>
    <w:p w:rsidR="00693E80" w:rsidRDefault="00693E80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и отложенная рефлексия – заполнение анкет с подобными вопросами через 2-3 дня.</w:t>
      </w:r>
    </w:p>
    <w:p w:rsidR="00693E80" w:rsidRDefault="00693E80" w:rsidP="00660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Предполагаемые результаты занятия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3E80" w:rsidRDefault="00693E80" w:rsidP="00693E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Выраженные желания и готовность ранее не задействованных в данной деятельности детей и принять участие в работе кружка «Основы социального проектирования». Минимум 2-3 человека.</w:t>
      </w:r>
    </w:p>
    <w:p w:rsidR="00693E80" w:rsidRDefault="00693E80" w:rsidP="00693E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«аутсайдеров» как в общественной, так и в учебной деятельности. Не менее 1-2 человек.</w:t>
      </w:r>
    </w:p>
    <w:p w:rsidR="00693E80" w:rsidRPr="00693E80" w:rsidRDefault="00693E80" w:rsidP="00693E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новых приоритетов и направлений деятельности, выбор новых тем для членов кружка.</w:t>
      </w:r>
    </w:p>
    <w:p w:rsidR="009A1953" w:rsidRPr="009A1953" w:rsidRDefault="009A1953" w:rsidP="009A19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1953" w:rsidRPr="009A1953" w:rsidSect="00EA43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B7" w:rsidRDefault="004F2AB7" w:rsidP="009A1953">
      <w:pPr>
        <w:spacing w:after="0" w:line="240" w:lineRule="auto"/>
      </w:pPr>
      <w:r>
        <w:separator/>
      </w:r>
    </w:p>
  </w:endnote>
  <w:endnote w:type="continuationSeparator" w:id="0">
    <w:p w:rsidR="004F2AB7" w:rsidRDefault="004F2AB7" w:rsidP="009A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B7" w:rsidRDefault="004F2AB7" w:rsidP="009A1953">
      <w:pPr>
        <w:spacing w:after="0" w:line="240" w:lineRule="auto"/>
      </w:pPr>
      <w:r>
        <w:separator/>
      </w:r>
    </w:p>
  </w:footnote>
  <w:footnote w:type="continuationSeparator" w:id="0">
    <w:p w:rsidR="004F2AB7" w:rsidRDefault="004F2AB7" w:rsidP="009A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53" w:rsidRDefault="009A1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2CE"/>
    <w:multiLevelType w:val="hybridMultilevel"/>
    <w:tmpl w:val="B2F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53"/>
    <w:rsid w:val="004F2AB7"/>
    <w:rsid w:val="00660F77"/>
    <w:rsid w:val="00693E80"/>
    <w:rsid w:val="00697DE4"/>
    <w:rsid w:val="009A1953"/>
    <w:rsid w:val="00E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953"/>
  </w:style>
  <w:style w:type="paragraph" w:styleId="a5">
    <w:name w:val="footer"/>
    <w:basedOn w:val="a"/>
    <w:link w:val="a6"/>
    <w:uiPriority w:val="99"/>
    <w:semiHidden/>
    <w:unhideWhenUsed/>
    <w:rsid w:val="009A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953"/>
  </w:style>
  <w:style w:type="paragraph" w:styleId="a7">
    <w:name w:val="Balloon Text"/>
    <w:basedOn w:val="a"/>
    <w:link w:val="a8"/>
    <w:uiPriority w:val="99"/>
    <w:semiHidden/>
    <w:unhideWhenUsed/>
    <w:rsid w:val="0066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F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2014-05-11T07:28:00Z</dcterms:created>
  <dcterms:modified xsi:type="dcterms:W3CDTF">2014-05-11T08:06:00Z</dcterms:modified>
</cp:coreProperties>
</file>