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1" w:rsidRDefault="00CB1F01" w:rsidP="00CB1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«Нердвинская средняя общеобразовательная школа»</w:t>
      </w:r>
      <w:r w:rsidR="008B6BEB">
        <w:rPr>
          <w:rFonts w:ascii="Times New Roman" w:hAnsi="Times New Roman" w:cs="Times New Roman"/>
          <w:sz w:val="28"/>
          <w:szCs w:val="28"/>
        </w:rPr>
        <w:t xml:space="preserve"> К</w:t>
      </w:r>
      <w:r w:rsidR="00226F7D">
        <w:rPr>
          <w:rFonts w:ascii="Times New Roman" w:hAnsi="Times New Roman" w:cs="Times New Roman"/>
          <w:sz w:val="28"/>
          <w:szCs w:val="28"/>
        </w:rPr>
        <w:t>арагайского района Пермского края</w:t>
      </w:r>
    </w:p>
    <w:p w:rsidR="00226F7D" w:rsidRDefault="00226F7D" w:rsidP="00226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Коняева Ирина Николаевна,</w:t>
      </w:r>
    </w:p>
    <w:p w:rsidR="00226F7D" w:rsidRDefault="00226F7D" w:rsidP="00226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226F7D" w:rsidRPr="00CB1F01" w:rsidRDefault="00226F7D" w:rsidP="00226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13A6A" w:rsidRPr="009D5DA9" w:rsidRDefault="009D5DA9" w:rsidP="009D5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A9">
        <w:rPr>
          <w:rFonts w:ascii="Times New Roman" w:hAnsi="Times New Roman" w:cs="Times New Roman"/>
          <w:b/>
          <w:sz w:val="28"/>
          <w:szCs w:val="28"/>
        </w:rPr>
        <w:t>Использование активных форм обучения как средство достижения правовой компетентности старшеклассников.</w:t>
      </w:r>
    </w:p>
    <w:p w:rsidR="00113A6A" w:rsidRPr="00EC0EFC" w:rsidRDefault="00EC0EFC" w:rsidP="00CB1F01">
      <w:pPr>
        <w:spacing w:after="0"/>
        <w:ind w:left="510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885F45" w:rsidRPr="00CB1F01" w:rsidRDefault="00226F7D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578" w:rsidRPr="00CB1F01">
        <w:rPr>
          <w:rFonts w:ascii="Times New Roman" w:hAnsi="Times New Roman" w:cs="Times New Roman"/>
          <w:sz w:val="28"/>
          <w:szCs w:val="28"/>
        </w:rPr>
        <w:t>ра</w:t>
      </w:r>
      <w:r w:rsidR="002C00F9" w:rsidRPr="00CB1F01">
        <w:rPr>
          <w:rFonts w:ascii="Times New Roman" w:hAnsi="Times New Roman" w:cs="Times New Roman"/>
          <w:sz w:val="28"/>
          <w:szCs w:val="28"/>
        </w:rPr>
        <w:t>в</w:t>
      </w:r>
      <w:r w:rsidR="0081000E" w:rsidRPr="00CB1F01">
        <w:rPr>
          <w:rFonts w:ascii="Times New Roman" w:hAnsi="Times New Roman" w:cs="Times New Roman"/>
          <w:sz w:val="28"/>
          <w:szCs w:val="28"/>
        </w:rPr>
        <w:t>ов</w:t>
      </w:r>
      <w:r w:rsidR="002E4A6E" w:rsidRPr="00CB1F01">
        <w:rPr>
          <w:rFonts w:ascii="Times New Roman" w:hAnsi="Times New Roman" w:cs="Times New Roman"/>
          <w:sz w:val="28"/>
          <w:szCs w:val="28"/>
        </w:rPr>
        <w:t>а</w:t>
      </w:r>
      <w:r w:rsidR="0081000E" w:rsidRPr="00CB1F01">
        <w:rPr>
          <w:rFonts w:ascii="Times New Roman" w:hAnsi="Times New Roman" w:cs="Times New Roman"/>
          <w:sz w:val="28"/>
          <w:szCs w:val="28"/>
        </w:rPr>
        <w:t>я</w:t>
      </w:r>
      <w:r w:rsidR="002E4A6E" w:rsidRPr="00CB1F01">
        <w:rPr>
          <w:rFonts w:ascii="Times New Roman" w:hAnsi="Times New Roman" w:cs="Times New Roman"/>
          <w:sz w:val="28"/>
          <w:szCs w:val="28"/>
        </w:rPr>
        <w:t xml:space="preserve"> воспитанность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2E4A6E" w:rsidRPr="00CB1F01">
        <w:rPr>
          <w:rFonts w:ascii="Times New Roman" w:hAnsi="Times New Roman" w:cs="Times New Roman"/>
          <w:sz w:val="28"/>
          <w:szCs w:val="28"/>
        </w:rPr>
        <w:t>зависит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многих факторов: </w:t>
      </w:r>
      <w:r w:rsidR="00B72578" w:rsidRPr="00CB1F01">
        <w:rPr>
          <w:rFonts w:ascii="Times New Roman" w:hAnsi="Times New Roman" w:cs="Times New Roman"/>
          <w:sz w:val="28"/>
          <w:szCs w:val="28"/>
        </w:rPr>
        <w:t>от качества законодательства,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 </w:t>
      </w:r>
      <w:r w:rsidR="00B72578" w:rsidRPr="00CB1F01">
        <w:rPr>
          <w:rFonts w:ascii="Times New Roman" w:hAnsi="Times New Roman" w:cs="Times New Roman"/>
          <w:sz w:val="28"/>
          <w:szCs w:val="28"/>
        </w:rPr>
        <w:t>пр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актики форм </w:t>
      </w:r>
      <w:proofErr w:type="spellStart"/>
      <w:r w:rsidR="002C00F9" w:rsidRPr="00CB1F01">
        <w:rPr>
          <w:rFonts w:ascii="Times New Roman" w:hAnsi="Times New Roman" w:cs="Times New Roman"/>
          <w:sz w:val="28"/>
          <w:szCs w:val="28"/>
        </w:rPr>
        <w:t>право</w:t>
      </w:r>
      <w:r w:rsidR="00EC0EFC" w:rsidRPr="00CB1F01">
        <w:rPr>
          <w:rFonts w:ascii="Times New Roman" w:hAnsi="Times New Roman" w:cs="Times New Roman"/>
          <w:sz w:val="28"/>
          <w:szCs w:val="28"/>
        </w:rPr>
        <w:t>приме</w:t>
      </w:r>
      <w:r w:rsidR="002C00F9" w:rsidRPr="00CB1F01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="002C00F9" w:rsidRPr="00CB1F01">
        <w:rPr>
          <w:rFonts w:ascii="Times New Roman" w:hAnsi="Times New Roman" w:cs="Times New Roman"/>
          <w:sz w:val="28"/>
          <w:szCs w:val="28"/>
        </w:rPr>
        <w:t>, сос</w:t>
      </w:r>
      <w:r w:rsidR="00B72578" w:rsidRPr="00CB1F01">
        <w:rPr>
          <w:rFonts w:ascii="Times New Roman" w:hAnsi="Times New Roman" w:cs="Times New Roman"/>
          <w:sz w:val="28"/>
          <w:szCs w:val="28"/>
        </w:rPr>
        <w:t>т</w:t>
      </w:r>
      <w:r w:rsidR="0081000E" w:rsidRPr="00CB1F01">
        <w:rPr>
          <w:rFonts w:ascii="Times New Roman" w:hAnsi="Times New Roman" w:cs="Times New Roman"/>
          <w:sz w:val="28"/>
          <w:szCs w:val="28"/>
        </w:rPr>
        <w:t>о</w:t>
      </w:r>
      <w:r w:rsidR="00B72578" w:rsidRPr="00CB1F01">
        <w:rPr>
          <w:rFonts w:ascii="Times New Roman" w:hAnsi="Times New Roman" w:cs="Times New Roman"/>
          <w:sz w:val="28"/>
          <w:szCs w:val="28"/>
        </w:rPr>
        <w:t xml:space="preserve">яния судебной защиты </w:t>
      </w:r>
      <w:r w:rsidR="002C00F9" w:rsidRPr="00CB1F01">
        <w:rPr>
          <w:rFonts w:ascii="Times New Roman" w:hAnsi="Times New Roman" w:cs="Times New Roman"/>
          <w:sz w:val="28"/>
          <w:szCs w:val="28"/>
        </w:rPr>
        <w:t>п</w:t>
      </w:r>
      <w:r w:rsidR="00B72578" w:rsidRPr="00CB1F01">
        <w:rPr>
          <w:rFonts w:ascii="Times New Roman" w:hAnsi="Times New Roman" w:cs="Times New Roman"/>
          <w:sz w:val="28"/>
          <w:szCs w:val="28"/>
        </w:rPr>
        <w:t>рав и свобод человека и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 </w:t>
      </w:r>
      <w:r w:rsidR="00B72578" w:rsidRPr="00CB1F01">
        <w:rPr>
          <w:rFonts w:ascii="Times New Roman" w:hAnsi="Times New Roman" w:cs="Times New Roman"/>
          <w:sz w:val="28"/>
          <w:szCs w:val="28"/>
        </w:rPr>
        <w:t xml:space="preserve">уровня раскрываемости преступлений. 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Значит, от государства </w:t>
      </w:r>
      <w:r w:rsidR="00885F45" w:rsidRPr="00CB1F01">
        <w:rPr>
          <w:rFonts w:ascii="Times New Roman" w:hAnsi="Times New Roman" w:cs="Times New Roman"/>
          <w:sz w:val="28"/>
          <w:szCs w:val="28"/>
        </w:rPr>
        <w:t>т</w:t>
      </w:r>
      <w:r w:rsidR="002C00F9" w:rsidRPr="00CB1F01">
        <w:rPr>
          <w:rFonts w:ascii="Times New Roman" w:hAnsi="Times New Roman" w:cs="Times New Roman"/>
          <w:sz w:val="28"/>
          <w:szCs w:val="28"/>
        </w:rPr>
        <w:t>ребует</w:t>
      </w:r>
      <w:r w:rsidR="00885F45" w:rsidRPr="00CB1F01">
        <w:rPr>
          <w:rFonts w:ascii="Times New Roman" w:hAnsi="Times New Roman" w:cs="Times New Roman"/>
          <w:sz w:val="28"/>
          <w:szCs w:val="28"/>
        </w:rPr>
        <w:t>с</w:t>
      </w:r>
      <w:r w:rsidR="002C00F9" w:rsidRPr="00CB1F01">
        <w:rPr>
          <w:rFonts w:ascii="Times New Roman" w:hAnsi="Times New Roman" w:cs="Times New Roman"/>
          <w:sz w:val="28"/>
          <w:szCs w:val="28"/>
        </w:rPr>
        <w:t xml:space="preserve">я большая работа. </w:t>
      </w:r>
      <w:r w:rsidR="00B72578" w:rsidRPr="00CB1F01">
        <w:rPr>
          <w:rFonts w:ascii="Times New Roman" w:hAnsi="Times New Roman" w:cs="Times New Roman"/>
          <w:sz w:val="28"/>
          <w:szCs w:val="28"/>
        </w:rPr>
        <w:t>И</w:t>
      </w:r>
      <w:r w:rsidR="00CB1F01">
        <w:rPr>
          <w:rFonts w:ascii="Times New Roman" w:hAnsi="Times New Roman" w:cs="Times New Roman"/>
          <w:sz w:val="28"/>
          <w:szCs w:val="28"/>
        </w:rPr>
        <w:t>,</w:t>
      </w:r>
      <w:r w:rsidR="00B72578" w:rsidRPr="00CB1F01">
        <w:rPr>
          <w:rFonts w:ascii="Times New Roman" w:hAnsi="Times New Roman" w:cs="Times New Roman"/>
          <w:sz w:val="28"/>
          <w:szCs w:val="28"/>
        </w:rPr>
        <w:t xml:space="preserve"> тем не менее, эта сложная задача ложитс</w:t>
      </w:r>
      <w:r w:rsidR="00885F45" w:rsidRPr="00CB1F01">
        <w:rPr>
          <w:rFonts w:ascii="Times New Roman" w:hAnsi="Times New Roman" w:cs="Times New Roman"/>
          <w:sz w:val="28"/>
          <w:szCs w:val="28"/>
        </w:rPr>
        <w:t>я ещё и на учителя обществознани</w:t>
      </w:r>
      <w:r w:rsidR="00B72578" w:rsidRPr="00CB1F01">
        <w:rPr>
          <w:rFonts w:ascii="Times New Roman" w:hAnsi="Times New Roman" w:cs="Times New Roman"/>
          <w:sz w:val="28"/>
          <w:szCs w:val="28"/>
        </w:rPr>
        <w:t>я.</w:t>
      </w:r>
    </w:p>
    <w:p w:rsidR="009D5DA9" w:rsidRDefault="00226F7D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5F45" w:rsidRPr="00CB1F01">
        <w:rPr>
          <w:rFonts w:ascii="Times New Roman" w:hAnsi="Times New Roman" w:cs="Times New Roman"/>
          <w:sz w:val="28"/>
          <w:szCs w:val="28"/>
        </w:rPr>
        <w:t>овременные подростки</w:t>
      </w:r>
      <w:r w:rsidR="00B72578" w:rsidRPr="00CB1F01">
        <w:rPr>
          <w:rFonts w:ascii="Times New Roman" w:hAnsi="Times New Roman" w:cs="Times New Roman"/>
          <w:sz w:val="28"/>
          <w:szCs w:val="28"/>
        </w:rPr>
        <w:t xml:space="preserve"> </w:t>
      </w:r>
      <w:r w:rsidR="00885F45" w:rsidRPr="00CB1F01">
        <w:rPr>
          <w:rFonts w:ascii="Times New Roman" w:hAnsi="Times New Roman" w:cs="Times New Roman"/>
          <w:sz w:val="28"/>
          <w:szCs w:val="28"/>
        </w:rPr>
        <w:t xml:space="preserve">часто проявляют правовую безграмотность, правовой нигилизм, нередко правовой цинизм. Правовая </w:t>
      </w:r>
      <w:r w:rsidR="00176C0D" w:rsidRPr="00CB1F01">
        <w:rPr>
          <w:rFonts w:ascii="Times New Roman" w:hAnsi="Times New Roman" w:cs="Times New Roman"/>
          <w:sz w:val="28"/>
          <w:szCs w:val="28"/>
        </w:rPr>
        <w:t>без</w:t>
      </w:r>
      <w:r w:rsidR="00885F45" w:rsidRPr="00CB1F01">
        <w:rPr>
          <w:rFonts w:ascii="Times New Roman" w:hAnsi="Times New Roman" w:cs="Times New Roman"/>
          <w:sz w:val="28"/>
          <w:szCs w:val="28"/>
        </w:rPr>
        <w:t>г</w:t>
      </w:r>
      <w:r w:rsidR="00176C0D" w:rsidRPr="00CB1F01">
        <w:rPr>
          <w:rFonts w:ascii="Times New Roman" w:hAnsi="Times New Roman" w:cs="Times New Roman"/>
          <w:sz w:val="28"/>
          <w:szCs w:val="28"/>
        </w:rPr>
        <w:t>р</w:t>
      </w:r>
      <w:r w:rsidR="00885F45" w:rsidRPr="00CB1F01">
        <w:rPr>
          <w:rFonts w:ascii="Times New Roman" w:hAnsi="Times New Roman" w:cs="Times New Roman"/>
          <w:sz w:val="28"/>
          <w:szCs w:val="28"/>
        </w:rPr>
        <w:t xml:space="preserve">амотность  выражается в незнании норм права. </w:t>
      </w:r>
      <w:r w:rsidR="00176C0D" w:rsidRPr="00CB1F01">
        <w:rPr>
          <w:rFonts w:ascii="Times New Roman" w:hAnsi="Times New Roman" w:cs="Times New Roman"/>
          <w:sz w:val="28"/>
          <w:szCs w:val="28"/>
        </w:rPr>
        <w:t xml:space="preserve">Правовой нигилизм выражается в том, что люди не верят </w:t>
      </w:r>
      <w:proofErr w:type="gramStart"/>
      <w:r w:rsidR="00176C0D" w:rsidRPr="00CB1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6C0D" w:rsidRPr="00CB1F01">
        <w:rPr>
          <w:rFonts w:ascii="Times New Roman" w:hAnsi="Times New Roman" w:cs="Times New Roman"/>
          <w:sz w:val="28"/>
          <w:szCs w:val="28"/>
        </w:rPr>
        <w:t xml:space="preserve"> регулирующую силу права</w:t>
      </w:r>
      <w:r w:rsidR="00CB1F01">
        <w:rPr>
          <w:rFonts w:ascii="Times New Roman" w:hAnsi="Times New Roman" w:cs="Times New Roman"/>
          <w:sz w:val="28"/>
          <w:szCs w:val="28"/>
        </w:rPr>
        <w:t>,</w:t>
      </w:r>
      <w:r w:rsidR="00176C0D" w:rsidRPr="00CB1F01">
        <w:rPr>
          <w:rFonts w:ascii="Times New Roman" w:hAnsi="Times New Roman" w:cs="Times New Roman"/>
          <w:sz w:val="28"/>
          <w:szCs w:val="28"/>
        </w:rPr>
        <w:t xml:space="preserve"> разочарованы в его социальной роли. Ещё более опасен правовой цинизм. Всё чаще среди учеников можно услышать фразу: «Нет такого закона, которого нельзя обойти, были бы деньги».</w:t>
      </w:r>
      <w:r w:rsidR="00CB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42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241" w:rsidRPr="00226F7D">
        <w:rPr>
          <w:rFonts w:ascii="Times New Roman" w:hAnsi="Times New Roman" w:cs="Times New Roman"/>
          <w:sz w:val="28"/>
          <w:szCs w:val="28"/>
        </w:rPr>
        <w:t>равовое воспитание имеет целью выработать у учащихся не толь</w:t>
      </w:r>
      <w:r w:rsidR="002C00F9" w:rsidRPr="00226F7D">
        <w:rPr>
          <w:rFonts w:ascii="Times New Roman" w:hAnsi="Times New Roman" w:cs="Times New Roman"/>
          <w:sz w:val="28"/>
          <w:szCs w:val="28"/>
        </w:rPr>
        <w:t>ко</w:t>
      </w:r>
      <w:r w:rsidR="00CB1F01" w:rsidRPr="00226F7D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914241" w:rsidRPr="00226F7D">
        <w:rPr>
          <w:rFonts w:ascii="Times New Roman" w:hAnsi="Times New Roman" w:cs="Times New Roman"/>
          <w:sz w:val="28"/>
          <w:szCs w:val="28"/>
        </w:rPr>
        <w:t xml:space="preserve"> уважения к праву, но и привычку соблюдать права на основе личного убеждения.</w:t>
      </w:r>
    </w:p>
    <w:p w:rsidR="008B6BEB" w:rsidRDefault="008B6BEB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78">
        <w:rPr>
          <w:rFonts w:ascii="Times New Roman" w:hAnsi="Times New Roman" w:cs="Times New Roman"/>
          <w:sz w:val="28"/>
          <w:szCs w:val="28"/>
        </w:rPr>
        <w:t xml:space="preserve">Новые стандарты для основной и средней школы в законодательном порядке устанавливают самостоятельность образовательного учреждения в определении форм организации образовательного процесса, чередование  урочной и внеурочной деятельности. </w:t>
      </w:r>
      <w:r w:rsidR="00EF6D5A" w:rsidRPr="00066178">
        <w:rPr>
          <w:rFonts w:ascii="Times New Roman" w:hAnsi="Times New Roman" w:cs="Times New Roman"/>
          <w:sz w:val="28"/>
          <w:szCs w:val="28"/>
        </w:rPr>
        <w:t>Р</w:t>
      </w:r>
      <w:r w:rsidRPr="00066178">
        <w:rPr>
          <w:rFonts w:ascii="Times New Roman" w:hAnsi="Times New Roman" w:cs="Times New Roman"/>
          <w:sz w:val="28"/>
          <w:szCs w:val="28"/>
        </w:rPr>
        <w:t xml:space="preserve">амки традиционного урока порой  ограничивают </w:t>
      </w:r>
      <w:r w:rsidR="00EF6D5A" w:rsidRPr="000661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66178">
        <w:rPr>
          <w:rFonts w:ascii="Times New Roman" w:hAnsi="Times New Roman" w:cs="Times New Roman"/>
          <w:sz w:val="28"/>
          <w:szCs w:val="28"/>
        </w:rPr>
        <w:t>воспитательные возможности</w:t>
      </w:r>
      <w:r w:rsidR="00EF6D5A" w:rsidRPr="00066178">
        <w:rPr>
          <w:rFonts w:ascii="Times New Roman" w:hAnsi="Times New Roman" w:cs="Times New Roman"/>
          <w:sz w:val="28"/>
          <w:szCs w:val="28"/>
        </w:rPr>
        <w:t xml:space="preserve">: бывает так, что никак нельзя, невозможно оставить решение какого-то вопроса на потом, прервать обсуждение.  </w:t>
      </w:r>
      <w:r w:rsidR="005D2822" w:rsidRPr="00066178">
        <w:rPr>
          <w:rFonts w:ascii="Times New Roman" w:hAnsi="Times New Roman" w:cs="Times New Roman"/>
          <w:sz w:val="28"/>
          <w:szCs w:val="28"/>
        </w:rPr>
        <w:t>Предлагаемые мною формы воспитания правовой культуры в полной мере отвечают требованиям стандартов</w:t>
      </w:r>
      <w:r w:rsidR="00DD50D3">
        <w:rPr>
          <w:rFonts w:ascii="Times New Roman" w:hAnsi="Times New Roman" w:cs="Times New Roman"/>
          <w:sz w:val="28"/>
          <w:szCs w:val="28"/>
        </w:rPr>
        <w:t>, вписываются в инновационные процессы современной школы</w:t>
      </w:r>
      <w:r w:rsidR="005D2822" w:rsidRPr="00066178">
        <w:rPr>
          <w:rFonts w:ascii="Times New Roman" w:hAnsi="Times New Roman" w:cs="Times New Roman"/>
          <w:sz w:val="28"/>
          <w:szCs w:val="28"/>
        </w:rPr>
        <w:t xml:space="preserve"> – поднять уровень образованности выпускников до </w:t>
      </w:r>
      <w:r w:rsidR="003206D8" w:rsidRPr="00066178">
        <w:rPr>
          <w:rFonts w:ascii="Times New Roman" w:hAnsi="Times New Roman" w:cs="Times New Roman"/>
          <w:b/>
          <w:i/>
          <w:sz w:val="28"/>
          <w:szCs w:val="28"/>
        </w:rPr>
        <w:t xml:space="preserve">компетенции, </w:t>
      </w:r>
      <w:r w:rsidR="003206D8" w:rsidRPr="00066178">
        <w:rPr>
          <w:rFonts w:ascii="Times New Roman" w:hAnsi="Times New Roman" w:cs="Times New Roman"/>
          <w:sz w:val="28"/>
          <w:szCs w:val="28"/>
        </w:rPr>
        <w:t>потому что суть этих занятий – самостоятельный поиск ответов и решений, проживание реальной  ситуации, целенаправленное использование нового знания для решения конкретного и актуального вопроса.</w:t>
      </w:r>
      <w:r w:rsidR="003206D8">
        <w:rPr>
          <w:rFonts w:ascii="Times New Roman" w:hAnsi="Times New Roman" w:cs="Times New Roman"/>
          <w:sz w:val="28"/>
          <w:szCs w:val="28"/>
        </w:rPr>
        <w:t xml:space="preserve"> </w:t>
      </w:r>
      <w:r w:rsidR="00DD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78" w:rsidRDefault="003206D8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Считаю, что важнейшим</w:t>
      </w:r>
      <w:r w:rsidR="00D801C7">
        <w:rPr>
          <w:rFonts w:ascii="Times New Roman" w:hAnsi="Times New Roman" w:cs="Times New Roman"/>
          <w:sz w:val="28"/>
          <w:szCs w:val="28"/>
        </w:rPr>
        <w:t>и 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01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C7">
        <w:rPr>
          <w:rFonts w:ascii="Times New Roman" w:hAnsi="Times New Roman" w:cs="Times New Roman"/>
          <w:sz w:val="28"/>
          <w:szCs w:val="28"/>
        </w:rPr>
        <w:t xml:space="preserve">правового образования для выпускника школы должны стать именно личностные результаты – это специфика </w:t>
      </w:r>
      <w:r w:rsidR="0006617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801C7">
        <w:rPr>
          <w:rFonts w:ascii="Times New Roman" w:hAnsi="Times New Roman" w:cs="Times New Roman"/>
          <w:sz w:val="28"/>
          <w:szCs w:val="28"/>
        </w:rPr>
        <w:t>предмета</w:t>
      </w:r>
      <w:r w:rsidR="00066178">
        <w:rPr>
          <w:rFonts w:ascii="Times New Roman" w:hAnsi="Times New Roman" w:cs="Times New Roman"/>
          <w:sz w:val="28"/>
          <w:szCs w:val="28"/>
        </w:rPr>
        <w:t>. Гражданская позиция выпускника, уважение к закону и правопорядку, осознанное принятие гуманистических ценностей – вот что я должна воспитать у сегодняшнего школьника.</w:t>
      </w:r>
    </w:p>
    <w:p w:rsidR="00914241" w:rsidRPr="00226F7D" w:rsidRDefault="00914241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7D">
        <w:rPr>
          <w:rFonts w:ascii="Times New Roman" w:hAnsi="Times New Roman" w:cs="Times New Roman"/>
          <w:b/>
          <w:sz w:val="28"/>
          <w:szCs w:val="28"/>
        </w:rPr>
        <w:t>1.Ролевая игра.</w:t>
      </w:r>
    </w:p>
    <w:p w:rsidR="00F0754C" w:rsidRPr="00226F7D" w:rsidRDefault="00AF6363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>Интерес для  учащихся состоит в том, что это как маленькая пьеса. И ситуация в ней знакома ученикам, она проигрывается ролями. Конечно, здесь должна быть большая подготовка. До</w:t>
      </w:r>
      <w:r w:rsidR="006E5067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 xml:space="preserve">устим, мы изучаем </w:t>
      </w:r>
      <w:r w:rsidRPr="00226F7D">
        <w:rPr>
          <w:rFonts w:ascii="Times New Roman" w:hAnsi="Times New Roman" w:cs="Times New Roman"/>
          <w:i/>
          <w:sz w:val="28"/>
          <w:szCs w:val="28"/>
        </w:rPr>
        <w:t>право на свободный выбор занятий, благо</w:t>
      </w:r>
      <w:r w:rsidR="006E5067" w:rsidRPr="00226F7D">
        <w:rPr>
          <w:rFonts w:ascii="Times New Roman" w:hAnsi="Times New Roman" w:cs="Times New Roman"/>
          <w:i/>
          <w:sz w:val="28"/>
          <w:szCs w:val="28"/>
        </w:rPr>
        <w:t>п</w:t>
      </w:r>
      <w:r w:rsidRPr="00226F7D">
        <w:rPr>
          <w:rFonts w:ascii="Times New Roman" w:hAnsi="Times New Roman" w:cs="Times New Roman"/>
          <w:i/>
          <w:sz w:val="28"/>
          <w:szCs w:val="28"/>
        </w:rPr>
        <w:t>риятные условия тр</w:t>
      </w:r>
      <w:r w:rsidRPr="00226F7D">
        <w:rPr>
          <w:rFonts w:ascii="Times New Roman" w:hAnsi="Times New Roman" w:cs="Times New Roman"/>
          <w:sz w:val="28"/>
          <w:szCs w:val="28"/>
        </w:rPr>
        <w:t>уда. С учащимися мы определяем проблему-взаимоотношение между богатством и правами человека,</w:t>
      </w:r>
      <w:r w:rsidR="006E5067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6E5067" w:rsidRPr="00226F7D">
        <w:rPr>
          <w:rFonts w:ascii="Times New Roman" w:hAnsi="Times New Roman" w:cs="Times New Roman"/>
          <w:sz w:val="28"/>
          <w:szCs w:val="28"/>
        </w:rPr>
        <w:t>с</w:t>
      </w:r>
      <w:r w:rsidRPr="00226F7D">
        <w:rPr>
          <w:rFonts w:ascii="Times New Roman" w:hAnsi="Times New Roman" w:cs="Times New Roman"/>
          <w:sz w:val="28"/>
          <w:szCs w:val="28"/>
        </w:rPr>
        <w:t>вободы предпринимательской деятельности</w:t>
      </w:r>
      <w:r w:rsidR="006E5067" w:rsidRPr="00226F7D">
        <w:rPr>
          <w:rFonts w:ascii="Times New Roman" w:hAnsi="Times New Roman" w:cs="Times New Roman"/>
          <w:sz w:val="28"/>
          <w:szCs w:val="28"/>
        </w:rPr>
        <w:t>. Класс я делю (</w:t>
      </w:r>
      <w:r w:rsidRPr="00226F7D">
        <w:rPr>
          <w:rFonts w:ascii="Times New Roman" w:hAnsi="Times New Roman" w:cs="Times New Roman"/>
          <w:sz w:val="28"/>
          <w:szCs w:val="28"/>
        </w:rPr>
        <w:t>учитывая  мнение</w:t>
      </w:r>
      <w:r w:rsidR="006E5067" w:rsidRPr="00226F7D">
        <w:rPr>
          <w:rFonts w:ascii="Times New Roman" w:hAnsi="Times New Roman" w:cs="Times New Roman"/>
          <w:sz w:val="28"/>
          <w:szCs w:val="28"/>
        </w:rPr>
        <w:t xml:space="preserve"> учеников) на группы по 5 человек. Каждая из ни</w:t>
      </w:r>
      <w:proofErr w:type="gramStart"/>
      <w:r w:rsidR="006E5067" w:rsidRPr="00226F7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E4A6E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>пред</w:t>
      </w:r>
      <w:r w:rsidR="002E4A6E" w:rsidRPr="00226F7D">
        <w:rPr>
          <w:rFonts w:ascii="Times New Roman" w:hAnsi="Times New Roman" w:cs="Times New Roman"/>
          <w:sz w:val="28"/>
          <w:szCs w:val="28"/>
        </w:rPr>
        <w:t>п</w:t>
      </w:r>
      <w:r w:rsidR="006E5067" w:rsidRPr="00226F7D">
        <w:rPr>
          <w:rFonts w:ascii="Times New Roman" w:hAnsi="Times New Roman" w:cs="Times New Roman"/>
          <w:sz w:val="28"/>
          <w:szCs w:val="28"/>
        </w:rPr>
        <w:t>риятие. Группы получают карточки-ситуации, и должны коллективно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>(что немаловажно) выбрать свою стратегию. Среди вариантов решения вопроса есть такие,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 xml:space="preserve">которые могут привести к серьёзному нарушению закона. </w:t>
      </w:r>
      <w:r w:rsidR="00601636">
        <w:rPr>
          <w:rFonts w:ascii="Times New Roman" w:hAnsi="Times New Roman" w:cs="Times New Roman"/>
          <w:sz w:val="28"/>
          <w:szCs w:val="28"/>
        </w:rPr>
        <w:t>Е</w:t>
      </w:r>
      <w:r w:rsidR="006E5067" w:rsidRPr="00226F7D">
        <w:rPr>
          <w:rFonts w:ascii="Times New Roman" w:hAnsi="Times New Roman" w:cs="Times New Roman"/>
          <w:sz w:val="28"/>
          <w:szCs w:val="28"/>
        </w:rPr>
        <w:t>сли пове</w:t>
      </w:r>
      <w:r w:rsidR="004543B0" w:rsidRPr="00226F7D">
        <w:rPr>
          <w:rFonts w:ascii="Times New Roman" w:hAnsi="Times New Roman" w:cs="Times New Roman"/>
          <w:sz w:val="28"/>
          <w:szCs w:val="28"/>
        </w:rPr>
        <w:t>з</w:t>
      </w:r>
      <w:r w:rsidR="006E5067" w:rsidRPr="00226F7D">
        <w:rPr>
          <w:rFonts w:ascii="Times New Roman" w:hAnsi="Times New Roman" w:cs="Times New Roman"/>
          <w:sz w:val="28"/>
          <w:szCs w:val="28"/>
        </w:rPr>
        <w:t>ёт, то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>всё обойдётся, а если нет, то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>м</w:t>
      </w:r>
      <w:r w:rsidR="004543B0" w:rsidRPr="00226F7D">
        <w:rPr>
          <w:rFonts w:ascii="Times New Roman" w:hAnsi="Times New Roman" w:cs="Times New Roman"/>
          <w:sz w:val="28"/>
          <w:szCs w:val="28"/>
        </w:rPr>
        <w:t>о</w:t>
      </w:r>
      <w:r w:rsidR="006E5067" w:rsidRPr="00226F7D">
        <w:rPr>
          <w:rFonts w:ascii="Times New Roman" w:hAnsi="Times New Roman" w:cs="Times New Roman"/>
          <w:sz w:val="28"/>
          <w:szCs w:val="28"/>
        </w:rPr>
        <w:t>гут быть наложены санкции со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E5067" w:rsidRPr="00226F7D">
        <w:rPr>
          <w:rFonts w:ascii="Times New Roman" w:hAnsi="Times New Roman" w:cs="Times New Roman"/>
          <w:sz w:val="28"/>
          <w:szCs w:val="28"/>
        </w:rPr>
        <w:t>стороны банка и полиции в</w:t>
      </w:r>
      <w:r w:rsidR="004543B0" w:rsidRPr="00226F7D">
        <w:rPr>
          <w:rFonts w:ascii="Times New Roman" w:hAnsi="Times New Roman" w:cs="Times New Roman"/>
          <w:sz w:val="28"/>
          <w:szCs w:val="28"/>
        </w:rPr>
        <w:t>п</w:t>
      </w:r>
      <w:r w:rsidR="006E5067" w:rsidRPr="00226F7D">
        <w:rPr>
          <w:rFonts w:ascii="Times New Roman" w:hAnsi="Times New Roman" w:cs="Times New Roman"/>
          <w:sz w:val="28"/>
          <w:szCs w:val="28"/>
        </w:rPr>
        <w:t>лоть до уголовной ответственности. Так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к</w:t>
      </w:r>
      <w:r w:rsidR="006E5067" w:rsidRPr="00226F7D">
        <w:rPr>
          <w:rFonts w:ascii="Times New Roman" w:hAnsi="Times New Roman" w:cs="Times New Roman"/>
          <w:sz w:val="28"/>
          <w:szCs w:val="28"/>
        </w:rPr>
        <w:t>ак игра называется «</w:t>
      </w:r>
      <w:r w:rsidR="004543B0" w:rsidRPr="00226F7D">
        <w:rPr>
          <w:rFonts w:ascii="Times New Roman" w:hAnsi="Times New Roman" w:cs="Times New Roman"/>
          <w:sz w:val="28"/>
          <w:szCs w:val="28"/>
        </w:rPr>
        <w:t>П</w:t>
      </w:r>
      <w:r w:rsidR="006E5067" w:rsidRPr="00226F7D">
        <w:rPr>
          <w:rFonts w:ascii="Times New Roman" w:hAnsi="Times New Roman" w:cs="Times New Roman"/>
          <w:sz w:val="28"/>
          <w:szCs w:val="28"/>
        </w:rPr>
        <w:t>редприниматели», то</w:t>
      </w:r>
      <w:r w:rsidR="004543B0" w:rsidRPr="00226F7D">
        <w:rPr>
          <w:rFonts w:ascii="Times New Roman" w:hAnsi="Times New Roman" w:cs="Times New Roman"/>
          <w:sz w:val="28"/>
          <w:szCs w:val="28"/>
        </w:rPr>
        <w:t>,</w:t>
      </w:r>
      <w:r w:rsidR="006E5067" w:rsidRPr="00226F7D">
        <w:rPr>
          <w:rFonts w:ascii="Times New Roman" w:hAnsi="Times New Roman" w:cs="Times New Roman"/>
          <w:sz w:val="28"/>
          <w:szCs w:val="28"/>
        </w:rPr>
        <w:t xml:space="preserve"> конечно, участники за</w:t>
      </w:r>
      <w:r w:rsidR="004543B0" w:rsidRPr="00226F7D">
        <w:rPr>
          <w:rFonts w:ascii="Times New Roman" w:hAnsi="Times New Roman" w:cs="Times New Roman"/>
          <w:sz w:val="28"/>
          <w:szCs w:val="28"/>
        </w:rPr>
        <w:t>р</w:t>
      </w:r>
      <w:r w:rsidR="006E5067" w:rsidRPr="00226F7D">
        <w:rPr>
          <w:rFonts w:ascii="Times New Roman" w:hAnsi="Times New Roman" w:cs="Times New Roman"/>
          <w:sz w:val="28"/>
          <w:szCs w:val="28"/>
        </w:rPr>
        <w:t>абатывают им</w:t>
      </w:r>
      <w:r w:rsidR="004543B0" w:rsidRPr="00226F7D">
        <w:rPr>
          <w:rFonts w:ascii="Times New Roman" w:hAnsi="Times New Roman" w:cs="Times New Roman"/>
          <w:sz w:val="28"/>
          <w:szCs w:val="28"/>
        </w:rPr>
        <w:t>п</w:t>
      </w:r>
      <w:r w:rsidR="002E4A6E" w:rsidRPr="00226F7D">
        <w:rPr>
          <w:rFonts w:ascii="Times New Roman" w:hAnsi="Times New Roman" w:cs="Times New Roman"/>
          <w:sz w:val="28"/>
          <w:szCs w:val="28"/>
        </w:rPr>
        <w:t>рови</w:t>
      </w:r>
      <w:r w:rsidR="006E5067" w:rsidRPr="00226F7D">
        <w:rPr>
          <w:rFonts w:ascii="Times New Roman" w:hAnsi="Times New Roman" w:cs="Times New Roman"/>
          <w:sz w:val="28"/>
          <w:szCs w:val="28"/>
        </w:rPr>
        <w:t>зированные деньги. В конце игры устраивается аукцион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, где эти деньги можно потратить. В конце проводится обсуждение следующих вопросов «Давались ли 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некоторые решения легче других? </w:t>
      </w:r>
      <w:r w:rsidR="004543B0" w:rsidRPr="00226F7D">
        <w:rPr>
          <w:rFonts w:ascii="Times New Roman" w:hAnsi="Times New Roman" w:cs="Times New Roman"/>
          <w:sz w:val="28"/>
          <w:szCs w:val="28"/>
        </w:rPr>
        <w:t>Как в нашей жизни решаются подобные вопросы? Должен ли б</w:t>
      </w:r>
      <w:r w:rsidR="004B70CD" w:rsidRPr="00226F7D">
        <w:rPr>
          <w:rFonts w:ascii="Times New Roman" w:hAnsi="Times New Roman" w:cs="Times New Roman"/>
          <w:sz w:val="28"/>
          <w:szCs w:val="28"/>
        </w:rPr>
        <w:t>огатый человек тратить деньги на</w:t>
      </w:r>
      <w:r w:rsidR="004543B0" w:rsidRPr="00226F7D">
        <w:rPr>
          <w:rFonts w:ascii="Times New Roman" w:hAnsi="Times New Roman" w:cs="Times New Roman"/>
          <w:sz w:val="28"/>
          <w:szCs w:val="28"/>
        </w:rPr>
        <w:t xml:space="preserve"> благотворительность?» Такая игра развивает навыки коллективного решения в сложных ситуациях.</w:t>
      </w:r>
      <w:r w:rsidR="00F0754C" w:rsidRPr="0022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63" w:rsidRPr="00226F7D" w:rsidRDefault="00F0754C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>Тонкость этого метода преподавания состоит в том, что учителю необходимо уважать чувства отдельных учеников и принимать во внимание социальную структу</w:t>
      </w:r>
      <w:r w:rsidR="004B70CD" w:rsidRPr="00226F7D">
        <w:rPr>
          <w:rFonts w:ascii="Times New Roman" w:hAnsi="Times New Roman" w:cs="Times New Roman"/>
          <w:sz w:val="28"/>
          <w:szCs w:val="28"/>
        </w:rPr>
        <w:t>ру класса. Очень важно учителю не с</w:t>
      </w:r>
      <w:r w:rsidRPr="00226F7D">
        <w:rPr>
          <w:rFonts w:ascii="Times New Roman" w:hAnsi="Times New Roman" w:cs="Times New Roman"/>
          <w:sz w:val="28"/>
          <w:szCs w:val="28"/>
        </w:rPr>
        <w:t>держивать активность уч</w:t>
      </w:r>
      <w:r w:rsidR="00243BA7" w:rsidRPr="00226F7D">
        <w:rPr>
          <w:rFonts w:ascii="Times New Roman" w:hAnsi="Times New Roman" w:cs="Times New Roman"/>
          <w:sz w:val="28"/>
          <w:szCs w:val="28"/>
        </w:rPr>
        <w:t>еников, провоцировать их на нест</w:t>
      </w:r>
      <w:r w:rsidRPr="00226F7D">
        <w:rPr>
          <w:rFonts w:ascii="Times New Roman" w:hAnsi="Times New Roman" w:cs="Times New Roman"/>
          <w:sz w:val="28"/>
          <w:szCs w:val="28"/>
        </w:rPr>
        <w:t xml:space="preserve">андартные </w:t>
      </w:r>
      <w:r w:rsidR="00243BA7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 xml:space="preserve">оступки и мысли. </w:t>
      </w:r>
      <w:r w:rsidR="008004A0" w:rsidRPr="00226F7D">
        <w:rPr>
          <w:rFonts w:ascii="Times New Roman" w:hAnsi="Times New Roman" w:cs="Times New Roman"/>
          <w:sz w:val="28"/>
          <w:szCs w:val="28"/>
        </w:rPr>
        <w:t xml:space="preserve">Даже если игра не удалась, </w:t>
      </w:r>
      <w:r w:rsidRPr="00226F7D">
        <w:rPr>
          <w:rFonts w:ascii="Times New Roman" w:hAnsi="Times New Roman" w:cs="Times New Roman"/>
          <w:sz w:val="28"/>
          <w:szCs w:val="28"/>
        </w:rPr>
        <w:t>то с детьми надо вы</w:t>
      </w:r>
      <w:r w:rsidR="008004A0" w:rsidRPr="00226F7D">
        <w:rPr>
          <w:rFonts w:ascii="Times New Roman" w:hAnsi="Times New Roman" w:cs="Times New Roman"/>
          <w:sz w:val="28"/>
          <w:szCs w:val="28"/>
        </w:rPr>
        <w:t>я</w:t>
      </w:r>
      <w:r w:rsidRPr="00226F7D">
        <w:rPr>
          <w:rFonts w:ascii="Times New Roman" w:hAnsi="Times New Roman" w:cs="Times New Roman"/>
          <w:sz w:val="28"/>
          <w:szCs w:val="28"/>
        </w:rPr>
        <w:t>снить</w:t>
      </w:r>
      <w:r w:rsidR="00243BA7" w:rsidRPr="00226F7D">
        <w:rPr>
          <w:rFonts w:ascii="Times New Roman" w:hAnsi="Times New Roman" w:cs="Times New Roman"/>
          <w:sz w:val="28"/>
          <w:szCs w:val="28"/>
        </w:rPr>
        <w:t>,</w:t>
      </w:r>
      <w:r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8004A0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>очему это произошло. Ролевая игра имитирует реальну</w:t>
      </w:r>
      <w:r w:rsidR="004B70CD" w:rsidRPr="00226F7D">
        <w:rPr>
          <w:rFonts w:ascii="Times New Roman" w:hAnsi="Times New Roman" w:cs="Times New Roman"/>
          <w:sz w:val="28"/>
          <w:szCs w:val="28"/>
        </w:rPr>
        <w:t>ю</w:t>
      </w:r>
      <w:r w:rsidRPr="00226F7D">
        <w:rPr>
          <w:rFonts w:ascii="Times New Roman" w:hAnsi="Times New Roman" w:cs="Times New Roman"/>
          <w:sz w:val="28"/>
          <w:szCs w:val="28"/>
        </w:rPr>
        <w:t xml:space="preserve"> жизнь, значит</w:t>
      </w:r>
      <w:r w:rsidR="008004A0" w:rsidRPr="00226F7D">
        <w:rPr>
          <w:rFonts w:ascii="Times New Roman" w:hAnsi="Times New Roman" w:cs="Times New Roman"/>
          <w:sz w:val="28"/>
          <w:szCs w:val="28"/>
        </w:rPr>
        <w:t>,</w:t>
      </w:r>
      <w:r w:rsidRPr="00226F7D">
        <w:rPr>
          <w:rFonts w:ascii="Times New Roman" w:hAnsi="Times New Roman" w:cs="Times New Roman"/>
          <w:sz w:val="28"/>
          <w:szCs w:val="28"/>
        </w:rPr>
        <w:t xml:space="preserve"> и </w:t>
      </w:r>
      <w:r w:rsidR="008004A0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>однимает во</w:t>
      </w:r>
      <w:r w:rsidR="008004A0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>росы, на которые  нет однозначн</w:t>
      </w:r>
      <w:r w:rsidR="008004A0" w:rsidRPr="00226F7D">
        <w:rPr>
          <w:rFonts w:ascii="Times New Roman" w:hAnsi="Times New Roman" w:cs="Times New Roman"/>
          <w:sz w:val="28"/>
          <w:szCs w:val="28"/>
        </w:rPr>
        <w:t>о</w:t>
      </w:r>
      <w:r w:rsidRPr="00226F7D">
        <w:rPr>
          <w:rFonts w:ascii="Times New Roman" w:hAnsi="Times New Roman" w:cs="Times New Roman"/>
          <w:sz w:val="28"/>
          <w:szCs w:val="28"/>
        </w:rPr>
        <w:t xml:space="preserve">го </w:t>
      </w:r>
      <w:r w:rsidRPr="00226F7D">
        <w:rPr>
          <w:rFonts w:ascii="Times New Roman" w:hAnsi="Times New Roman" w:cs="Times New Roman"/>
          <w:sz w:val="28"/>
          <w:szCs w:val="28"/>
        </w:rPr>
        <w:lastRenderedPageBreak/>
        <w:t>ответа</w:t>
      </w:r>
      <w:r w:rsidR="008004A0" w:rsidRPr="00226F7D">
        <w:rPr>
          <w:rFonts w:ascii="Times New Roman" w:hAnsi="Times New Roman" w:cs="Times New Roman"/>
          <w:sz w:val="28"/>
          <w:szCs w:val="28"/>
        </w:rPr>
        <w:t xml:space="preserve">. Ребята должны понимать, что на все жизненные вопросы есть 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не </w:t>
      </w:r>
      <w:r w:rsidR="008004A0" w:rsidRPr="00226F7D">
        <w:rPr>
          <w:rFonts w:ascii="Times New Roman" w:hAnsi="Times New Roman" w:cs="Times New Roman"/>
          <w:sz w:val="28"/>
          <w:szCs w:val="28"/>
        </w:rPr>
        <w:t>только один ответ. Я стараюсь не навязывать свою точку зрения по спорным вопросам.</w:t>
      </w:r>
    </w:p>
    <w:p w:rsidR="008004A0" w:rsidRPr="00226F7D" w:rsidRDefault="008004A0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>В последнее время популярным стало слово «толерантность». Ролевая игра «</w:t>
      </w:r>
      <w:r w:rsidR="004B70CD" w:rsidRPr="00226F7D">
        <w:rPr>
          <w:rFonts w:ascii="Times New Roman" w:hAnsi="Times New Roman" w:cs="Times New Roman"/>
          <w:sz w:val="28"/>
          <w:szCs w:val="28"/>
        </w:rPr>
        <w:t>Голубоглазые и кареглазые» стави</w:t>
      </w:r>
      <w:r w:rsidRPr="00226F7D">
        <w:rPr>
          <w:rFonts w:ascii="Times New Roman" w:hAnsi="Times New Roman" w:cs="Times New Roman"/>
          <w:sz w:val="28"/>
          <w:szCs w:val="28"/>
        </w:rPr>
        <w:t>т проблему диск</w:t>
      </w:r>
      <w:r w:rsidR="00F60AB6" w:rsidRPr="00226F7D">
        <w:rPr>
          <w:rFonts w:ascii="Times New Roman" w:hAnsi="Times New Roman" w:cs="Times New Roman"/>
          <w:sz w:val="28"/>
          <w:szCs w:val="28"/>
        </w:rPr>
        <w:t>р</w:t>
      </w:r>
      <w:r w:rsidRPr="00226F7D">
        <w:rPr>
          <w:rFonts w:ascii="Times New Roman" w:hAnsi="Times New Roman" w:cs="Times New Roman"/>
          <w:sz w:val="28"/>
          <w:szCs w:val="28"/>
        </w:rPr>
        <w:t xml:space="preserve">иминации </w:t>
      </w:r>
      <w:r w:rsidR="004B70CD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 xml:space="preserve">о национальному  расовому </w:t>
      </w:r>
      <w:r w:rsidR="00F60AB6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>ризнаку.</w:t>
      </w:r>
      <w:r w:rsidR="00F60AB6" w:rsidRPr="00226F7D">
        <w:rPr>
          <w:rFonts w:ascii="Times New Roman" w:hAnsi="Times New Roman" w:cs="Times New Roman"/>
          <w:sz w:val="28"/>
          <w:szCs w:val="28"/>
        </w:rPr>
        <w:t xml:space="preserve"> Ребята с удовольствием играют, т.к. в классе есть и те, и другие.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 Смысл в том, что </w:t>
      </w:r>
      <w:proofErr w:type="gramStart"/>
      <w:r w:rsidR="004B70CD" w:rsidRPr="00226F7D">
        <w:rPr>
          <w:rFonts w:ascii="Times New Roman" w:hAnsi="Times New Roman" w:cs="Times New Roman"/>
          <w:sz w:val="28"/>
          <w:szCs w:val="28"/>
        </w:rPr>
        <w:t>голубоглазые</w:t>
      </w:r>
      <w:proofErr w:type="gramEnd"/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F60AB6" w:rsidRPr="00226F7D">
        <w:rPr>
          <w:rFonts w:ascii="Times New Roman" w:hAnsi="Times New Roman" w:cs="Times New Roman"/>
          <w:sz w:val="28"/>
          <w:szCs w:val="28"/>
        </w:rPr>
        <w:t xml:space="preserve"> якобы обладают высоким интеллектуальным и духовным потен</w:t>
      </w:r>
      <w:r w:rsidR="00F6731E" w:rsidRPr="00226F7D">
        <w:rPr>
          <w:rFonts w:ascii="Times New Roman" w:hAnsi="Times New Roman" w:cs="Times New Roman"/>
          <w:sz w:val="28"/>
          <w:szCs w:val="28"/>
        </w:rPr>
        <w:t>ц</w:t>
      </w:r>
      <w:r w:rsidR="00F60AB6" w:rsidRPr="00226F7D">
        <w:rPr>
          <w:rFonts w:ascii="Times New Roman" w:hAnsi="Times New Roman" w:cs="Times New Roman"/>
          <w:sz w:val="28"/>
          <w:szCs w:val="28"/>
        </w:rPr>
        <w:t>иалом, но мало прис</w:t>
      </w:r>
      <w:r w:rsidR="00F6731E" w:rsidRPr="00226F7D">
        <w:rPr>
          <w:rFonts w:ascii="Times New Roman" w:hAnsi="Times New Roman" w:cs="Times New Roman"/>
          <w:sz w:val="28"/>
          <w:szCs w:val="28"/>
        </w:rPr>
        <w:t>п</w:t>
      </w:r>
      <w:r w:rsidR="00F60AB6" w:rsidRPr="00226F7D">
        <w:rPr>
          <w:rFonts w:ascii="Times New Roman" w:hAnsi="Times New Roman" w:cs="Times New Roman"/>
          <w:sz w:val="28"/>
          <w:szCs w:val="28"/>
        </w:rPr>
        <w:t>особлены к физическому труду. Кареглазые –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F60AB6" w:rsidRPr="00226F7D">
        <w:rPr>
          <w:rFonts w:ascii="Times New Roman" w:hAnsi="Times New Roman" w:cs="Times New Roman"/>
          <w:sz w:val="28"/>
          <w:szCs w:val="28"/>
        </w:rPr>
        <w:t>наоборот. Работают группы</w:t>
      </w:r>
      <w:r w:rsidR="004B70CD" w:rsidRPr="00226F7D">
        <w:rPr>
          <w:rFonts w:ascii="Times New Roman" w:hAnsi="Times New Roman" w:cs="Times New Roman"/>
          <w:sz w:val="28"/>
          <w:szCs w:val="28"/>
        </w:rPr>
        <w:t>,</w:t>
      </w:r>
      <w:r w:rsidR="00F60AB6" w:rsidRPr="00226F7D">
        <w:rPr>
          <w:rFonts w:ascii="Times New Roman" w:hAnsi="Times New Roman" w:cs="Times New Roman"/>
          <w:sz w:val="28"/>
          <w:szCs w:val="28"/>
        </w:rPr>
        <w:t xml:space="preserve"> и голуб</w:t>
      </w:r>
      <w:r w:rsidR="00F6731E" w:rsidRPr="00226F7D">
        <w:rPr>
          <w:rFonts w:ascii="Times New Roman" w:hAnsi="Times New Roman" w:cs="Times New Roman"/>
          <w:sz w:val="28"/>
          <w:szCs w:val="28"/>
        </w:rPr>
        <w:t>о</w:t>
      </w:r>
      <w:r w:rsidR="00B72578" w:rsidRPr="00226F7D">
        <w:rPr>
          <w:rFonts w:ascii="Times New Roman" w:hAnsi="Times New Roman" w:cs="Times New Roman"/>
          <w:sz w:val="28"/>
          <w:szCs w:val="28"/>
        </w:rPr>
        <w:t>глазые создают законы, а к</w:t>
      </w:r>
      <w:r w:rsidR="00F60AB6" w:rsidRPr="00226F7D">
        <w:rPr>
          <w:rFonts w:ascii="Times New Roman" w:hAnsi="Times New Roman" w:cs="Times New Roman"/>
          <w:sz w:val="28"/>
          <w:szCs w:val="28"/>
        </w:rPr>
        <w:t xml:space="preserve">ареглазые должны их провести в жизнь. В конце игры обсуждаются </w:t>
      </w:r>
      <w:proofErr w:type="gramStart"/>
      <w:r w:rsidR="00F60AB6" w:rsidRPr="00226F7D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="00F60AB6" w:rsidRPr="00226F7D">
        <w:rPr>
          <w:rFonts w:ascii="Times New Roman" w:hAnsi="Times New Roman" w:cs="Times New Roman"/>
          <w:sz w:val="28"/>
          <w:szCs w:val="28"/>
        </w:rPr>
        <w:t xml:space="preserve"> и</w:t>
      </w:r>
      <w:r w:rsidR="00F6731E" w:rsidRPr="00226F7D">
        <w:rPr>
          <w:rFonts w:ascii="Times New Roman" w:hAnsi="Times New Roman" w:cs="Times New Roman"/>
          <w:sz w:val="28"/>
          <w:szCs w:val="28"/>
        </w:rPr>
        <w:t xml:space="preserve"> затрагивается вопрос о дискриминации во всех её формах. Здесь формируется терпимость, отрицание насилия в отношениях между людьми.</w:t>
      </w:r>
    </w:p>
    <w:p w:rsidR="00B72578" w:rsidRDefault="00B72578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>Интересно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670FA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 xml:space="preserve">ровести ролевую игру по казалось </w:t>
      </w:r>
      <w:proofErr w:type="gramStart"/>
      <w:r w:rsidRPr="00226F7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0670F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неинтересной теме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-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«Всеобщая Декларация прав человека»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. </w:t>
      </w:r>
      <w:r w:rsidRPr="00226F7D">
        <w:rPr>
          <w:rFonts w:ascii="Times New Roman" w:hAnsi="Times New Roman" w:cs="Times New Roman"/>
          <w:sz w:val="28"/>
          <w:szCs w:val="28"/>
        </w:rPr>
        <w:t xml:space="preserve">Дети </w:t>
      </w:r>
      <w:r w:rsidR="000670FA" w:rsidRPr="00226F7D">
        <w:rPr>
          <w:rFonts w:ascii="Times New Roman" w:hAnsi="Times New Roman" w:cs="Times New Roman"/>
          <w:sz w:val="28"/>
          <w:szCs w:val="28"/>
        </w:rPr>
        <w:t>п</w:t>
      </w:r>
      <w:r w:rsidRPr="00226F7D">
        <w:rPr>
          <w:rFonts w:ascii="Times New Roman" w:hAnsi="Times New Roman" w:cs="Times New Roman"/>
          <w:sz w:val="28"/>
          <w:szCs w:val="28"/>
        </w:rPr>
        <w:t>олучают задание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-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п</w:t>
      </w:r>
      <w:r w:rsidRPr="00226F7D">
        <w:rPr>
          <w:rFonts w:ascii="Times New Roman" w:hAnsi="Times New Roman" w:cs="Times New Roman"/>
          <w:sz w:val="28"/>
          <w:szCs w:val="28"/>
        </w:rPr>
        <w:t>одготовить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D6437F" w:rsidRPr="00226F7D">
        <w:rPr>
          <w:rFonts w:ascii="Times New Roman" w:hAnsi="Times New Roman" w:cs="Times New Roman"/>
          <w:sz w:val="28"/>
          <w:szCs w:val="28"/>
        </w:rPr>
        <w:t>пантомиму, иллюстрирующу</w:t>
      </w:r>
      <w:r w:rsidRPr="00226F7D">
        <w:rPr>
          <w:rFonts w:ascii="Times New Roman" w:hAnsi="Times New Roman" w:cs="Times New Roman"/>
          <w:sz w:val="28"/>
          <w:szCs w:val="28"/>
        </w:rPr>
        <w:t>ю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какую-либо статью Декларации.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Другие команды (изучив заранее документ) угадывают эту статью.  Но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здесь правовое воспитание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="000670FA" w:rsidRPr="00226F7D">
        <w:rPr>
          <w:rFonts w:ascii="Times New Roman" w:hAnsi="Times New Roman" w:cs="Times New Roman"/>
          <w:sz w:val="28"/>
          <w:szCs w:val="28"/>
        </w:rPr>
        <w:t>, что можно всегда найти повод</w:t>
      </w:r>
      <w:r w:rsidR="000670FA" w:rsidRPr="00D6437F">
        <w:rPr>
          <w:sz w:val="28"/>
          <w:szCs w:val="28"/>
        </w:rPr>
        <w:t xml:space="preserve"> </w:t>
      </w:r>
      <w:r w:rsidR="000670FA" w:rsidRPr="00226F7D">
        <w:rPr>
          <w:rFonts w:ascii="Times New Roman" w:hAnsi="Times New Roman" w:cs="Times New Roman"/>
          <w:sz w:val="28"/>
          <w:szCs w:val="28"/>
        </w:rPr>
        <w:t>поговорить о том, что  зачастую нарушаются разные права человека одновременно. Я данную форму</w:t>
      </w:r>
      <w:r w:rsidR="000210E6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4B70CD" w:rsidRPr="00226F7D">
        <w:rPr>
          <w:rFonts w:ascii="Times New Roman" w:hAnsi="Times New Roman" w:cs="Times New Roman"/>
          <w:sz w:val="28"/>
          <w:szCs w:val="28"/>
        </w:rPr>
        <w:t>занятия провожу так</w:t>
      </w:r>
      <w:r w:rsidR="000670FA" w:rsidRPr="00226F7D">
        <w:rPr>
          <w:rFonts w:ascii="Times New Roman" w:hAnsi="Times New Roman" w:cs="Times New Roman"/>
          <w:sz w:val="28"/>
          <w:szCs w:val="28"/>
        </w:rPr>
        <w:t>: делю класс на команды, выбирается рол</w:t>
      </w:r>
      <w:proofErr w:type="gramStart"/>
      <w:r w:rsidR="000670FA" w:rsidRPr="00226F7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6437F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0670FA" w:rsidRPr="00226F7D">
        <w:rPr>
          <w:rFonts w:ascii="Times New Roman" w:hAnsi="Times New Roman" w:cs="Times New Roman"/>
          <w:sz w:val="28"/>
          <w:szCs w:val="28"/>
        </w:rPr>
        <w:t>то</w:t>
      </w:r>
      <w:r w:rsidR="004B70CD" w:rsidRPr="00226F7D">
        <w:rPr>
          <w:rFonts w:ascii="Times New Roman" w:hAnsi="Times New Roman" w:cs="Times New Roman"/>
          <w:sz w:val="28"/>
          <w:szCs w:val="28"/>
        </w:rPr>
        <w:t>рг</w:t>
      </w:r>
      <w:r w:rsidR="000670FA" w:rsidRPr="00226F7D">
        <w:rPr>
          <w:rFonts w:ascii="Times New Roman" w:hAnsi="Times New Roman" w:cs="Times New Roman"/>
          <w:sz w:val="28"/>
          <w:szCs w:val="28"/>
        </w:rPr>
        <w:t>овец, генерал и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0670FA" w:rsidRPr="00226F7D">
        <w:rPr>
          <w:rFonts w:ascii="Times New Roman" w:hAnsi="Times New Roman" w:cs="Times New Roman"/>
          <w:sz w:val="28"/>
          <w:szCs w:val="28"/>
        </w:rPr>
        <w:t>т.д.)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, 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и команды начинают обсуждение. Затем представитель от каждой ком</w:t>
      </w:r>
      <w:r w:rsidR="00D6437F" w:rsidRPr="00226F7D">
        <w:rPr>
          <w:rFonts w:ascii="Times New Roman" w:hAnsi="Times New Roman" w:cs="Times New Roman"/>
          <w:sz w:val="28"/>
          <w:szCs w:val="28"/>
        </w:rPr>
        <w:t>анды излагает текст  Декларации, в со</w:t>
      </w:r>
      <w:r w:rsidR="000670FA" w:rsidRPr="00226F7D">
        <w:rPr>
          <w:rFonts w:ascii="Times New Roman" w:hAnsi="Times New Roman" w:cs="Times New Roman"/>
          <w:sz w:val="28"/>
          <w:szCs w:val="28"/>
        </w:rPr>
        <w:t>ответствии со своей ролью. Другие команды отгадывают</w:t>
      </w:r>
      <w:r w:rsidR="00D6437F" w:rsidRPr="00226F7D">
        <w:rPr>
          <w:rFonts w:ascii="Times New Roman" w:hAnsi="Times New Roman" w:cs="Times New Roman"/>
          <w:sz w:val="28"/>
          <w:szCs w:val="28"/>
        </w:rPr>
        <w:t>,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о какой статье идёт речь.  Замечу, что ролевая игра как метод  проводится уже после изучения</w:t>
      </w:r>
      <w:r w:rsidR="00D6437F" w:rsidRPr="00226F7D">
        <w:rPr>
          <w:rFonts w:ascii="Times New Roman" w:hAnsi="Times New Roman" w:cs="Times New Roman"/>
          <w:sz w:val="28"/>
          <w:szCs w:val="28"/>
        </w:rPr>
        <w:t xml:space="preserve"> всей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9C0DA9" w:rsidRPr="009C0DA9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A9">
        <w:rPr>
          <w:rFonts w:ascii="Times New Roman" w:hAnsi="Times New Roman" w:cs="Times New Roman"/>
          <w:b/>
          <w:sz w:val="28"/>
          <w:szCs w:val="28"/>
        </w:rPr>
        <w:t>2. Работа с газетами и документами.</w:t>
      </w:r>
    </w:p>
    <w:p w:rsidR="006639B4" w:rsidRPr="00226F7D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этот метод </w:t>
      </w:r>
      <w:r w:rsidR="000670FA" w:rsidRPr="00226F7D">
        <w:rPr>
          <w:rFonts w:ascii="Times New Roman" w:hAnsi="Times New Roman" w:cs="Times New Roman"/>
          <w:sz w:val="28"/>
          <w:szCs w:val="28"/>
        </w:rPr>
        <w:t xml:space="preserve"> на уроках изучения новой темы.</w:t>
      </w:r>
      <w:r w:rsidR="0015002D" w:rsidRPr="00226F7D">
        <w:rPr>
          <w:rFonts w:ascii="Times New Roman" w:hAnsi="Times New Roman" w:cs="Times New Roman"/>
          <w:sz w:val="28"/>
          <w:szCs w:val="28"/>
        </w:rPr>
        <w:t xml:space="preserve"> Не секрет, что ученики сегодня практически не читают газет. И работа эта в классе направлена на привитие интереса к документальным источникам. Полезность </w:t>
      </w:r>
      <w:r w:rsidR="00982827" w:rsidRPr="00226F7D">
        <w:rPr>
          <w:rFonts w:ascii="Times New Roman" w:hAnsi="Times New Roman" w:cs="Times New Roman"/>
          <w:sz w:val="28"/>
          <w:szCs w:val="28"/>
        </w:rPr>
        <w:t>е</w:t>
      </w:r>
      <w:r w:rsidR="0015002D" w:rsidRPr="00226F7D">
        <w:rPr>
          <w:rFonts w:ascii="Times New Roman" w:hAnsi="Times New Roman" w:cs="Times New Roman"/>
          <w:sz w:val="28"/>
          <w:szCs w:val="28"/>
        </w:rPr>
        <w:t xml:space="preserve">ё в том, что она направлена на выяснение ценности свободы слова для соблюдения прав человека. Класс делю на группы, раздаю им газеты с текстами. Каждая группа должна выбрать информацию </w:t>
      </w:r>
      <w:r w:rsidR="00982827" w:rsidRPr="00226F7D">
        <w:rPr>
          <w:rFonts w:ascii="Times New Roman" w:hAnsi="Times New Roman" w:cs="Times New Roman"/>
          <w:sz w:val="28"/>
          <w:szCs w:val="28"/>
        </w:rPr>
        <w:t>по конкретно</w:t>
      </w:r>
      <w:r w:rsidR="004B70CD" w:rsidRPr="00226F7D">
        <w:rPr>
          <w:rFonts w:ascii="Times New Roman" w:hAnsi="Times New Roman" w:cs="Times New Roman"/>
          <w:sz w:val="28"/>
          <w:szCs w:val="28"/>
        </w:rPr>
        <w:t>й</w:t>
      </w:r>
      <w:r w:rsidR="00982827" w:rsidRPr="00226F7D">
        <w:rPr>
          <w:rFonts w:ascii="Times New Roman" w:hAnsi="Times New Roman" w:cs="Times New Roman"/>
          <w:sz w:val="28"/>
          <w:szCs w:val="28"/>
        </w:rPr>
        <w:t xml:space="preserve"> изучаемой теме: </w:t>
      </w:r>
      <w:r w:rsidR="0015002D" w:rsidRPr="00226F7D">
        <w:rPr>
          <w:rFonts w:ascii="Times New Roman" w:hAnsi="Times New Roman" w:cs="Times New Roman"/>
          <w:sz w:val="28"/>
          <w:szCs w:val="28"/>
        </w:rPr>
        <w:t>соблюдению</w:t>
      </w:r>
      <w:r w:rsidR="00982827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15002D" w:rsidRPr="00226F7D">
        <w:rPr>
          <w:rFonts w:ascii="Times New Roman" w:hAnsi="Times New Roman" w:cs="Times New Roman"/>
          <w:sz w:val="28"/>
          <w:szCs w:val="28"/>
        </w:rPr>
        <w:t>какого-либо права, нарушению</w:t>
      </w:r>
      <w:r w:rsidR="004B70CD" w:rsidRPr="00226F7D">
        <w:rPr>
          <w:rFonts w:ascii="Times New Roman" w:hAnsi="Times New Roman" w:cs="Times New Roman"/>
          <w:sz w:val="28"/>
          <w:szCs w:val="28"/>
        </w:rPr>
        <w:t>,</w:t>
      </w:r>
      <w:r w:rsidR="0015002D" w:rsidRPr="00226F7D">
        <w:rPr>
          <w:rFonts w:ascii="Times New Roman" w:hAnsi="Times New Roman" w:cs="Times New Roman"/>
          <w:sz w:val="28"/>
          <w:szCs w:val="28"/>
        </w:rPr>
        <w:t xml:space="preserve"> его защиту. </w:t>
      </w:r>
      <w:r w:rsidR="00982827" w:rsidRPr="00226F7D">
        <w:rPr>
          <w:rFonts w:ascii="Times New Roman" w:hAnsi="Times New Roman" w:cs="Times New Roman"/>
          <w:sz w:val="28"/>
          <w:szCs w:val="28"/>
        </w:rPr>
        <w:t xml:space="preserve">После чего идет </w:t>
      </w:r>
      <w:proofErr w:type="gramStart"/>
      <w:r w:rsidR="00982827" w:rsidRPr="00226F7D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="00982827" w:rsidRPr="00226F7D">
        <w:rPr>
          <w:rFonts w:ascii="Times New Roman" w:hAnsi="Times New Roman" w:cs="Times New Roman"/>
          <w:sz w:val="28"/>
          <w:szCs w:val="28"/>
        </w:rPr>
        <w:t xml:space="preserve">: какие темы затрагиваются  </w:t>
      </w:r>
      <w:r w:rsidR="00982827" w:rsidRPr="00226F7D">
        <w:rPr>
          <w:rFonts w:ascii="Times New Roman" w:hAnsi="Times New Roman" w:cs="Times New Roman"/>
          <w:sz w:val="28"/>
          <w:szCs w:val="28"/>
        </w:rPr>
        <w:lastRenderedPageBreak/>
        <w:t xml:space="preserve">чаще, какие вообще не затрагиваются и почему. В данном </w:t>
      </w:r>
      <w:r w:rsidR="004B70CD" w:rsidRPr="00226F7D">
        <w:rPr>
          <w:rFonts w:ascii="Times New Roman" w:hAnsi="Times New Roman" w:cs="Times New Roman"/>
          <w:sz w:val="28"/>
          <w:szCs w:val="28"/>
        </w:rPr>
        <w:t>случае идет</w:t>
      </w:r>
      <w:r w:rsidR="00D6437F" w:rsidRPr="00226F7D">
        <w:rPr>
          <w:rFonts w:ascii="Times New Roman" w:hAnsi="Times New Roman" w:cs="Times New Roman"/>
          <w:sz w:val="28"/>
          <w:szCs w:val="28"/>
        </w:rPr>
        <w:t xml:space="preserve"> работа над понятием</w:t>
      </w:r>
      <w:r w:rsidR="00982827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982827" w:rsidRPr="00226F7D">
        <w:rPr>
          <w:rFonts w:ascii="Times New Roman" w:hAnsi="Times New Roman" w:cs="Times New Roman"/>
          <w:i/>
          <w:sz w:val="28"/>
          <w:szCs w:val="28"/>
        </w:rPr>
        <w:t>свобода распространения информации, недостоверность информации.</w:t>
      </w:r>
      <w:r w:rsidR="00982827" w:rsidRPr="00226F7D">
        <w:rPr>
          <w:rFonts w:ascii="Times New Roman" w:hAnsi="Times New Roman" w:cs="Times New Roman"/>
          <w:sz w:val="28"/>
          <w:szCs w:val="28"/>
        </w:rPr>
        <w:t xml:space="preserve">  В данном мето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де я успешно  использую вопросы </w:t>
      </w:r>
      <w:r w:rsidR="00982827" w:rsidRPr="00226F7D">
        <w:rPr>
          <w:rFonts w:ascii="Times New Roman" w:hAnsi="Times New Roman" w:cs="Times New Roman"/>
          <w:sz w:val="28"/>
          <w:szCs w:val="28"/>
        </w:rPr>
        <w:t>«Выражен ли в заголовке статьи взгляд на обсуждаемый вопрос? Отражены ли в вашей статье взгляды обычных людей на эту тему?</w:t>
      </w:r>
      <w:r w:rsidR="002C00F9" w:rsidRPr="00226F7D">
        <w:rPr>
          <w:rFonts w:ascii="Times New Roman" w:hAnsi="Times New Roman" w:cs="Times New Roman"/>
          <w:sz w:val="28"/>
          <w:szCs w:val="28"/>
        </w:rPr>
        <w:t xml:space="preserve">». </w:t>
      </w:r>
      <w:r w:rsidR="006639B4" w:rsidRPr="00226F7D">
        <w:rPr>
          <w:rFonts w:ascii="Times New Roman" w:hAnsi="Times New Roman" w:cs="Times New Roman"/>
          <w:sz w:val="28"/>
          <w:szCs w:val="28"/>
        </w:rPr>
        <w:t xml:space="preserve">При </w:t>
      </w:r>
      <w:r w:rsidR="00176C0D" w:rsidRPr="00226F7D">
        <w:rPr>
          <w:rFonts w:ascii="Times New Roman" w:hAnsi="Times New Roman" w:cs="Times New Roman"/>
          <w:sz w:val="28"/>
          <w:szCs w:val="28"/>
        </w:rPr>
        <w:t>и</w:t>
      </w:r>
      <w:r w:rsidR="006639B4" w:rsidRPr="00226F7D">
        <w:rPr>
          <w:rFonts w:ascii="Times New Roman" w:hAnsi="Times New Roman" w:cs="Times New Roman"/>
          <w:sz w:val="28"/>
          <w:szCs w:val="28"/>
        </w:rPr>
        <w:t xml:space="preserve">зучении культурных </w:t>
      </w:r>
      <w:r w:rsidR="00176C0D" w:rsidRPr="00226F7D">
        <w:rPr>
          <w:rFonts w:ascii="Times New Roman" w:hAnsi="Times New Roman" w:cs="Times New Roman"/>
          <w:sz w:val="28"/>
          <w:szCs w:val="28"/>
        </w:rPr>
        <w:t>п</w:t>
      </w:r>
      <w:r w:rsidR="006639B4" w:rsidRPr="00226F7D">
        <w:rPr>
          <w:rFonts w:ascii="Times New Roman" w:hAnsi="Times New Roman" w:cs="Times New Roman"/>
          <w:sz w:val="28"/>
          <w:szCs w:val="28"/>
        </w:rPr>
        <w:t>рав нельзя обойтись без</w:t>
      </w:r>
      <w:r w:rsidR="00176C0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639B4" w:rsidRPr="00226F7D">
        <w:rPr>
          <w:rFonts w:ascii="Times New Roman" w:hAnsi="Times New Roman" w:cs="Times New Roman"/>
          <w:sz w:val="28"/>
          <w:szCs w:val="28"/>
        </w:rPr>
        <w:t xml:space="preserve">Всеобщей декларации прав человека и Конституции РФ. Здесь я раздаю ученикам тексты и </w:t>
      </w:r>
      <w:r w:rsidR="00176C0D" w:rsidRPr="00226F7D">
        <w:rPr>
          <w:rFonts w:ascii="Times New Roman" w:hAnsi="Times New Roman" w:cs="Times New Roman"/>
          <w:sz w:val="28"/>
          <w:szCs w:val="28"/>
        </w:rPr>
        <w:t>п</w:t>
      </w:r>
      <w:r w:rsidR="006639B4" w:rsidRPr="00226F7D">
        <w:rPr>
          <w:rFonts w:ascii="Times New Roman" w:hAnsi="Times New Roman" w:cs="Times New Roman"/>
          <w:sz w:val="28"/>
          <w:szCs w:val="28"/>
        </w:rPr>
        <w:t>редлагаю им найти  статьи,</w:t>
      </w:r>
      <w:r w:rsidR="00176C0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639B4" w:rsidRPr="00226F7D">
        <w:rPr>
          <w:rFonts w:ascii="Times New Roman" w:hAnsi="Times New Roman" w:cs="Times New Roman"/>
          <w:sz w:val="28"/>
          <w:szCs w:val="28"/>
        </w:rPr>
        <w:t>касающиеся культурных прав человека.</w:t>
      </w:r>
      <w:r w:rsidR="00176C0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639B4" w:rsidRPr="00226F7D">
        <w:rPr>
          <w:rFonts w:ascii="Times New Roman" w:hAnsi="Times New Roman" w:cs="Times New Roman"/>
          <w:sz w:val="28"/>
          <w:szCs w:val="28"/>
        </w:rPr>
        <w:t>Мы сравниваем, как трактуются эти права, находим общее и отличия.</w:t>
      </w:r>
      <w:r w:rsidRPr="009C0DA9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 xml:space="preserve">Несомненно, изучение прав можно применять  и на уроках истории. Так,  изучая тему «Германия в 30-е годы», можно организовать работу с документами на тему «Нарушение прав человека в  фашистской Германии». Предварительно раздаю ученикам тексты 1933-1935 годов и обязательно Всеобщую декларацию прав. Сопоставляя оба источника, выясняем, какие права человека в данный период были нарушены, и какие права потеряли немецкие евреи. Отмечаем, что нацисты не нарушали немецкие законы, более того, они приняли новые законы, которые отрицали основные права человека. Так делаем вывод  о том, что основные права человека могут отличаться от юридических прав. </w:t>
      </w:r>
    </w:p>
    <w:p w:rsidR="009C0DA9" w:rsidRDefault="006639B4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9C0DA9" w:rsidRPr="009C0DA9">
        <w:rPr>
          <w:rFonts w:ascii="Times New Roman" w:hAnsi="Times New Roman" w:cs="Times New Roman"/>
          <w:b/>
          <w:sz w:val="28"/>
          <w:szCs w:val="28"/>
        </w:rPr>
        <w:t>3. П</w:t>
      </w:r>
      <w:r w:rsidRPr="009C0DA9">
        <w:rPr>
          <w:rFonts w:ascii="Times New Roman" w:hAnsi="Times New Roman" w:cs="Times New Roman"/>
          <w:b/>
          <w:sz w:val="28"/>
          <w:szCs w:val="28"/>
        </w:rPr>
        <w:t>рием использования карикатур и комиксов</w:t>
      </w:r>
      <w:r w:rsidRPr="00226F7D">
        <w:rPr>
          <w:rFonts w:ascii="Times New Roman" w:hAnsi="Times New Roman" w:cs="Times New Roman"/>
          <w:sz w:val="28"/>
          <w:szCs w:val="28"/>
        </w:rPr>
        <w:t>.</w:t>
      </w:r>
      <w:r w:rsidR="004F210E" w:rsidRPr="0022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6E" w:rsidRPr="00226F7D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9B4" w:rsidRPr="00226F7D">
        <w:rPr>
          <w:rFonts w:ascii="Times New Roman" w:hAnsi="Times New Roman" w:cs="Times New Roman"/>
          <w:sz w:val="28"/>
          <w:szCs w:val="28"/>
        </w:rPr>
        <w:t xml:space="preserve">ни </w:t>
      </w:r>
      <w:r w:rsidR="004F210E" w:rsidRPr="00226F7D">
        <w:rPr>
          <w:rFonts w:ascii="Times New Roman" w:hAnsi="Times New Roman" w:cs="Times New Roman"/>
          <w:sz w:val="28"/>
          <w:szCs w:val="28"/>
        </w:rPr>
        <w:t>п</w:t>
      </w:r>
      <w:r w:rsidR="006639B4" w:rsidRPr="00226F7D">
        <w:rPr>
          <w:rFonts w:ascii="Times New Roman" w:hAnsi="Times New Roman" w:cs="Times New Roman"/>
          <w:sz w:val="28"/>
          <w:szCs w:val="28"/>
        </w:rPr>
        <w:t>о</w:t>
      </w:r>
      <w:r w:rsidR="00772B2A" w:rsidRPr="00226F7D">
        <w:rPr>
          <w:rFonts w:ascii="Times New Roman" w:hAnsi="Times New Roman" w:cs="Times New Roman"/>
          <w:sz w:val="28"/>
          <w:szCs w:val="28"/>
        </w:rPr>
        <w:t>п</w:t>
      </w:r>
      <w:r w:rsidR="006639B4" w:rsidRPr="00226F7D">
        <w:rPr>
          <w:rFonts w:ascii="Times New Roman" w:hAnsi="Times New Roman" w:cs="Times New Roman"/>
          <w:sz w:val="28"/>
          <w:szCs w:val="28"/>
        </w:rPr>
        <w:t>улярны у</w:t>
      </w:r>
      <w:r w:rsidR="004F210E" w:rsidRPr="00226F7D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772B2A" w:rsidRPr="00226F7D">
        <w:rPr>
          <w:rFonts w:ascii="Times New Roman" w:hAnsi="Times New Roman" w:cs="Times New Roman"/>
          <w:sz w:val="28"/>
          <w:szCs w:val="28"/>
        </w:rPr>
        <w:t>п</w:t>
      </w:r>
      <w:r w:rsidR="004F210E" w:rsidRPr="00226F7D">
        <w:rPr>
          <w:rFonts w:ascii="Times New Roman" w:hAnsi="Times New Roman" w:cs="Times New Roman"/>
          <w:sz w:val="28"/>
          <w:szCs w:val="28"/>
        </w:rPr>
        <w:t>одростков,</w:t>
      </w:r>
      <w:r w:rsidR="00772B2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639B4" w:rsidRPr="00226F7D">
        <w:rPr>
          <w:rFonts w:ascii="Times New Roman" w:hAnsi="Times New Roman" w:cs="Times New Roman"/>
          <w:sz w:val="28"/>
          <w:szCs w:val="28"/>
        </w:rPr>
        <w:t>и играют неоднозначную роль:</w:t>
      </w:r>
      <w:r w:rsidR="004F210E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6639B4" w:rsidRPr="00226F7D">
        <w:rPr>
          <w:rFonts w:ascii="Times New Roman" w:hAnsi="Times New Roman" w:cs="Times New Roman"/>
          <w:sz w:val="28"/>
          <w:szCs w:val="28"/>
        </w:rPr>
        <w:t>они могут служить средством развлечения и информирования или же закреплять п</w:t>
      </w:r>
      <w:r w:rsidR="00772B2A" w:rsidRPr="00226F7D">
        <w:rPr>
          <w:rFonts w:ascii="Times New Roman" w:hAnsi="Times New Roman" w:cs="Times New Roman"/>
          <w:sz w:val="28"/>
          <w:szCs w:val="28"/>
        </w:rPr>
        <w:t>ре</w:t>
      </w:r>
      <w:r w:rsidR="006639B4" w:rsidRPr="00226F7D">
        <w:rPr>
          <w:rFonts w:ascii="Times New Roman" w:hAnsi="Times New Roman" w:cs="Times New Roman"/>
          <w:sz w:val="28"/>
          <w:szCs w:val="28"/>
        </w:rPr>
        <w:t>дубеждения и сте</w:t>
      </w:r>
      <w:r w:rsidR="004F210E" w:rsidRPr="00226F7D">
        <w:rPr>
          <w:rFonts w:ascii="Times New Roman" w:hAnsi="Times New Roman" w:cs="Times New Roman"/>
          <w:sz w:val="28"/>
          <w:szCs w:val="28"/>
        </w:rPr>
        <w:t>реотип</w:t>
      </w:r>
      <w:r w:rsidR="006639B4" w:rsidRPr="00226F7D">
        <w:rPr>
          <w:rFonts w:ascii="Times New Roman" w:hAnsi="Times New Roman" w:cs="Times New Roman"/>
          <w:sz w:val="28"/>
          <w:szCs w:val="28"/>
        </w:rPr>
        <w:t>ы.</w:t>
      </w:r>
      <w:r w:rsidR="004F210E" w:rsidRPr="00226F7D">
        <w:rPr>
          <w:rFonts w:ascii="Times New Roman" w:hAnsi="Times New Roman" w:cs="Times New Roman"/>
          <w:sz w:val="28"/>
          <w:szCs w:val="28"/>
        </w:rPr>
        <w:t xml:space="preserve"> Изучая тему о</w:t>
      </w:r>
      <w:r w:rsidR="00772B2A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4F210E" w:rsidRPr="00226F7D">
        <w:rPr>
          <w:rFonts w:ascii="Times New Roman" w:hAnsi="Times New Roman" w:cs="Times New Roman"/>
          <w:sz w:val="28"/>
          <w:szCs w:val="28"/>
        </w:rPr>
        <w:t>насилии в СМИ, я прошу учеников найти и сосчитать случаи применения насилия в карикатурах и комикса</w:t>
      </w:r>
      <w:r w:rsidR="00D6437F" w:rsidRPr="00226F7D">
        <w:rPr>
          <w:rFonts w:ascii="Times New Roman" w:hAnsi="Times New Roman" w:cs="Times New Roman"/>
          <w:sz w:val="28"/>
          <w:szCs w:val="28"/>
        </w:rPr>
        <w:t>х за какой-то промежуток времен</w:t>
      </w:r>
      <w:r w:rsidR="00176C0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="004F210E" w:rsidRPr="00226F7D">
        <w:rPr>
          <w:rFonts w:ascii="Times New Roman" w:hAnsi="Times New Roman" w:cs="Times New Roman"/>
          <w:sz w:val="28"/>
          <w:szCs w:val="28"/>
        </w:rPr>
        <w:t>(неделю).</w:t>
      </w:r>
      <w:r w:rsidR="002E4A6E" w:rsidRPr="00226F7D">
        <w:rPr>
          <w:rFonts w:ascii="Times New Roman" w:hAnsi="Times New Roman" w:cs="Times New Roman"/>
          <w:sz w:val="28"/>
          <w:szCs w:val="28"/>
        </w:rPr>
        <w:t xml:space="preserve"> Или я прошу  выбрать карикатуры</w:t>
      </w:r>
      <w:r w:rsidR="00176C0D" w:rsidRPr="00226F7D">
        <w:rPr>
          <w:rFonts w:ascii="Times New Roman" w:hAnsi="Times New Roman" w:cs="Times New Roman"/>
          <w:sz w:val="28"/>
          <w:szCs w:val="28"/>
        </w:rPr>
        <w:t xml:space="preserve">, комиксы, относящиеся к какой- </w:t>
      </w:r>
      <w:r w:rsidR="002E4A6E" w:rsidRPr="00226F7D">
        <w:rPr>
          <w:rFonts w:ascii="Times New Roman" w:hAnsi="Times New Roman" w:cs="Times New Roman"/>
          <w:sz w:val="28"/>
          <w:szCs w:val="28"/>
        </w:rPr>
        <w:t>либо теме, например, нетерпимость, расизм. Обя</w:t>
      </w:r>
      <w:r w:rsidR="00176C0D" w:rsidRPr="00226F7D">
        <w:rPr>
          <w:rFonts w:ascii="Times New Roman" w:hAnsi="Times New Roman" w:cs="Times New Roman"/>
          <w:sz w:val="28"/>
          <w:szCs w:val="28"/>
        </w:rPr>
        <w:t>зательно надо продумать вопросы</w:t>
      </w:r>
      <w:r w:rsidR="002E4A6E" w:rsidRPr="00226F7D">
        <w:rPr>
          <w:rFonts w:ascii="Times New Roman" w:hAnsi="Times New Roman" w:cs="Times New Roman"/>
          <w:sz w:val="28"/>
          <w:szCs w:val="28"/>
        </w:rPr>
        <w:t>, которые должны вызвать интерес: «Какую первую ре</w:t>
      </w:r>
      <w:r w:rsidR="00176C0D" w:rsidRPr="00226F7D">
        <w:rPr>
          <w:rFonts w:ascii="Times New Roman" w:hAnsi="Times New Roman" w:cs="Times New Roman"/>
          <w:sz w:val="28"/>
          <w:szCs w:val="28"/>
        </w:rPr>
        <w:t>акцию вызвала у вас карикатура?</w:t>
      </w:r>
      <w:r w:rsidR="002E4A6E" w:rsidRPr="00226F7D">
        <w:rPr>
          <w:rFonts w:ascii="Times New Roman" w:hAnsi="Times New Roman" w:cs="Times New Roman"/>
          <w:sz w:val="28"/>
          <w:szCs w:val="28"/>
        </w:rPr>
        <w:t xml:space="preserve"> Способна ли она заставить людей задуматься над проблемой? Не высмеиваются ли в ней этнические группы? Как вы думаете, она носит серьезный или иронический характер?»</w:t>
      </w:r>
    </w:p>
    <w:p w:rsidR="009C0DA9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A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C0DA9">
        <w:rPr>
          <w:rFonts w:ascii="Times New Roman" w:hAnsi="Times New Roman" w:cs="Times New Roman"/>
          <w:b/>
          <w:sz w:val="28"/>
          <w:szCs w:val="28"/>
        </w:rPr>
        <w:t>Интерьюирование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DA9" w:rsidRDefault="002E4A6E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lastRenderedPageBreak/>
        <w:t>Учащиеся старших классов проявляют ос</w:t>
      </w:r>
      <w:r w:rsidR="00176C0D" w:rsidRPr="00226F7D">
        <w:rPr>
          <w:rFonts w:ascii="Times New Roman" w:hAnsi="Times New Roman" w:cs="Times New Roman"/>
          <w:sz w:val="28"/>
          <w:szCs w:val="28"/>
        </w:rPr>
        <w:t>обый интерес к интервьюированию</w:t>
      </w:r>
      <w:r w:rsidRPr="00226F7D">
        <w:rPr>
          <w:rFonts w:ascii="Times New Roman" w:hAnsi="Times New Roman" w:cs="Times New Roman"/>
          <w:sz w:val="28"/>
          <w:szCs w:val="28"/>
        </w:rPr>
        <w:t>.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Например, изучая советское время на уроках истории, можно дать з</w:t>
      </w:r>
      <w:r w:rsidR="004B70CD" w:rsidRPr="00226F7D">
        <w:rPr>
          <w:rFonts w:ascii="Times New Roman" w:hAnsi="Times New Roman" w:cs="Times New Roman"/>
          <w:sz w:val="28"/>
          <w:szCs w:val="28"/>
        </w:rPr>
        <w:t>адание провести опрос родителей</w:t>
      </w:r>
      <w:r w:rsidRPr="00226F7D">
        <w:rPr>
          <w:rFonts w:ascii="Times New Roman" w:hAnsi="Times New Roman" w:cs="Times New Roman"/>
          <w:sz w:val="28"/>
          <w:szCs w:val="28"/>
        </w:rPr>
        <w:t xml:space="preserve"> и  старших родственников. </w:t>
      </w:r>
      <w:r w:rsidR="009C0DA9">
        <w:rPr>
          <w:rFonts w:ascii="Times New Roman" w:hAnsi="Times New Roman" w:cs="Times New Roman"/>
          <w:sz w:val="28"/>
          <w:szCs w:val="28"/>
        </w:rPr>
        <w:t xml:space="preserve">Задаём </w:t>
      </w:r>
      <w:r w:rsidRPr="00226F7D">
        <w:rPr>
          <w:rFonts w:ascii="Times New Roman" w:hAnsi="Times New Roman" w:cs="Times New Roman"/>
          <w:sz w:val="28"/>
          <w:szCs w:val="28"/>
        </w:rPr>
        <w:t>вопросы</w:t>
      </w:r>
      <w:r w:rsidR="009C0DA9">
        <w:rPr>
          <w:rFonts w:ascii="Times New Roman" w:hAnsi="Times New Roman" w:cs="Times New Roman"/>
          <w:sz w:val="28"/>
          <w:szCs w:val="28"/>
        </w:rPr>
        <w:t>:</w:t>
      </w:r>
      <w:r w:rsidRPr="00226F7D">
        <w:rPr>
          <w:rFonts w:ascii="Times New Roman" w:hAnsi="Times New Roman" w:cs="Times New Roman"/>
          <w:sz w:val="28"/>
          <w:szCs w:val="28"/>
        </w:rPr>
        <w:t xml:space="preserve"> «Как вы оценива</w:t>
      </w:r>
      <w:r w:rsidR="003F5BDE" w:rsidRPr="00226F7D">
        <w:rPr>
          <w:rFonts w:ascii="Times New Roman" w:hAnsi="Times New Roman" w:cs="Times New Roman"/>
          <w:sz w:val="28"/>
          <w:szCs w:val="28"/>
        </w:rPr>
        <w:t xml:space="preserve">ете время правления Брежнева», </w:t>
      </w:r>
      <w:r w:rsidR="009C0DA9">
        <w:rPr>
          <w:rFonts w:ascii="Times New Roman" w:hAnsi="Times New Roman" w:cs="Times New Roman"/>
          <w:sz w:val="28"/>
          <w:szCs w:val="28"/>
        </w:rPr>
        <w:t>«</w:t>
      </w:r>
      <w:r w:rsidR="003F5BDE" w:rsidRPr="00226F7D">
        <w:rPr>
          <w:rFonts w:ascii="Times New Roman" w:hAnsi="Times New Roman" w:cs="Times New Roman"/>
          <w:sz w:val="28"/>
          <w:szCs w:val="28"/>
        </w:rPr>
        <w:t>К</w:t>
      </w:r>
      <w:r w:rsidRPr="00226F7D">
        <w:rPr>
          <w:rFonts w:ascii="Times New Roman" w:hAnsi="Times New Roman" w:cs="Times New Roman"/>
          <w:sz w:val="28"/>
          <w:szCs w:val="28"/>
        </w:rPr>
        <w:t xml:space="preserve">акие права детей </w:t>
      </w:r>
      <w:r w:rsidR="003F5BDE" w:rsidRPr="00226F7D">
        <w:rPr>
          <w:rFonts w:ascii="Times New Roman" w:hAnsi="Times New Roman" w:cs="Times New Roman"/>
          <w:sz w:val="28"/>
          <w:szCs w:val="28"/>
        </w:rPr>
        <w:t>«</w:t>
      </w:r>
      <w:r w:rsidRPr="00226F7D">
        <w:rPr>
          <w:rFonts w:ascii="Times New Roman" w:hAnsi="Times New Roman" w:cs="Times New Roman"/>
          <w:sz w:val="28"/>
          <w:szCs w:val="28"/>
        </w:rPr>
        <w:t>работали</w:t>
      </w:r>
      <w:r w:rsidR="003F5BDE" w:rsidRPr="00226F7D">
        <w:rPr>
          <w:rFonts w:ascii="Times New Roman" w:hAnsi="Times New Roman" w:cs="Times New Roman"/>
          <w:sz w:val="28"/>
          <w:szCs w:val="28"/>
        </w:rPr>
        <w:t>»</w:t>
      </w:r>
      <w:r w:rsidRPr="00226F7D">
        <w:rPr>
          <w:rFonts w:ascii="Times New Roman" w:hAnsi="Times New Roman" w:cs="Times New Roman"/>
          <w:sz w:val="28"/>
          <w:szCs w:val="28"/>
        </w:rPr>
        <w:t xml:space="preserve"> в советское время в период вашего детства»? Это очень хороший спос</w:t>
      </w:r>
      <w:r w:rsidR="009C0DA9">
        <w:rPr>
          <w:rFonts w:ascii="Times New Roman" w:hAnsi="Times New Roman" w:cs="Times New Roman"/>
          <w:sz w:val="28"/>
          <w:szCs w:val="28"/>
        </w:rPr>
        <w:t>об связать изучение</w:t>
      </w:r>
      <w:r w:rsidRPr="00226F7D">
        <w:rPr>
          <w:rFonts w:ascii="Times New Roman" w:hAnsi="Times New Roman" w:cs="Times New Roman"/>
          <w:sz w:val="28"/>
          <w:szCs w:val="28"/>
        </w:rPr>
        <w:t xml:space="preserve"> прав человека с реальной жизнью, расширить социальные представления  школьников, и развить у них навыки общения с людьми. Каждый год в Карагайском районе проводится игра «Моя позиция». Учащиеся старших классов защищают свою точку зрения по конкретно</w:t>
      </w:r>
      <w:r w:rsidR="004B70CD" w:rsidRPr="00226F7D">
        <w:rPr>
          <w:rFonts w:ascii="Times New Roman" w:hAnsi="Times New Roman" w:cs="Times New Roman"/>
          <w:sz w:val="28"/>
          <w:szCs w:val="28"/>
        </w:rPr>
        <w:t>й,</w:t>
      </w:r>
      <w:r w:rsidRPr="00226F7D">
        <w:rPr>
          <w:rFonts w:ascii="Times New Roman" w:hAnsi="Times New Roman" w:cs="Times New Roman"/>
          <w:sz w:val="28"/>
          <w:szCs w:val="28"/>
        </w:rPr>
        <w:t xml:space="preserve"> данной заранее теме. Мои участники обязательно берут интервью у разных групп населении: школьных работников, прохожих на улице и даже </w:t>
      </w:r>
      <w:r w:rsidR="004B70CD" w:rsidRPr="00226F7D">
        <w:rPr>
          <w:rFonts w:ascii="Times New Roman" w:hAnsi="Times New Roman" w:cs="Times New Roman"/>
          <w:sz w:val="28"/>
          <w:szCs w:val="28"/>
        </w:rPr>
        <w:t xml:space="preserve">у представителей </w:t>
      </w:r>
      <w:r w:rsidRPr="00226F7D">
        <w:rPr>
          <w:rFonts w:ascii="Times New Roman" w:hAnsi="Times New Roman" w:cs="Times New Roman"/>
          <w:sz w:val="28"/>
          <w:szCs w:val="28"/>
        </w:rPr>
        <w:t xml:space="preserve">социальных низов. Интерес усиливается от применения видеосъёмки во время интервью. </w:t>
      </w:r>
    </w:p>
    <w:p w:rsidR="009C0DA9" w:rsidRDefault="009C0DA9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A9">
        <w:rPr>
          <w:rFonts w:ascii="Times New Roman" w:hAnsi="Times New Roman" w:cs="Times New Roman"/>
          <w:b/>
          <w:sz w:val="28"/>
          <w:szCs w:val="28"/>
        </w:rPr>
        <w:t>5. Практикумы «Защити свои права»</w:t>
      </w:r>
    </w:p>
    <w:p w:rsidR="00243BA7" w:rsidRPr="00226F7D" w:rsidRDefault="00243BA7" w:rsidP="00226F7D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>Одно дело, когда на уроках изучаются п</w:t>
      </w:r>
      <w:r w:rsidR="000210E6" w:rsidRPr="00226F7D">
        <w:rPr>
          <w:rFonts w:ascii="Times New Roman" w:hAnsi="Times New Roman" w:cs="Times New Roman"/>
          <w:sz w:val="28"/>
          <w:szCs w:val="28"/>
        </w:rPr>
        <w:t>рава, а друго</w:t>
      </w:r>
      <w:r w:rsidRPr="00226F7D">
        <w:rPr>
          <w:rFonts w:ascii="Times New Roman" w:hAnsi="Times New Roman" w:cs="Times New Roman"/>
          <w:sz w:val="28"/>
          <w:szCs w:val="28"/>
        </w:rPr>
        <w:t>е</w:t>
      </w:r>
      <w:r w:rsidR="000210E6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226F7D" w:rsidRPr="00226F7D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9C0DA9">
        <w:rPr>
          <w:rFonts w:ascii="Times New Roman" w:hAnsi="Times New Roman" w:cs="Times New Roman"/>
          <w:sz w:val="28"/>
          <w:szCs w:val="28"/>
        </w:rPr>
        <w:t>учатся их защища</w:t>
      </w:r>
      <w:r w:rsidRPr="00226F7D">
        <w:rPr>
          <w:rFonts w:ascii="Times New Roman" w:hAnsi="Times New Roman" w:cs="Times New Roman"/>
          <w:sz w:val="28"/>
          <w:szCs w:val="28"/>
        </w:rPr>
        <w:t xml:space="preserve">ть. Для этого существует серия практикумов «Защити свои права». Учащиеся </w:t>
      </w:r>
      <w:r w:rsidR="00226F7D" w:rsidRPr="00226F7D">
        <w:rPr>
          <w:rFonts w:ascii="Times New Roman" w:hAnsi="Times New Roman" w:cs="Times New Roman"/>
          <w:sz w:val="28"/>
          <w:szCs w:val="28"/>
        </w:rPr>
        <w:t>получают роль в игровой</w:t>
      </w:r>
      <w:r w:rsidRPr="00226F7D">
        <w:rPr>
          <w:rFonts w:ascii="Times New Roman" w:hAnsi="Times New Roman" w:cs="Times New Roman"/>
          <w:sz w:val="28"/>
          <w:szCs w:val="28"/>
        </w:rPr>
        <w:t xml:space="preserve"> ситуации. Ситуация должна быть обязательно связана с нарушением прав.</w:t>
      </w:r>
      <w:r w:rsidR="000210E6" w:rsidRPr="00226F7D">
        <w:rPr>
          <w:rFonts w:ascii="Times New Roman" w:hAnsi="Times New Roman" w:cs="Times New Roman"/>
          <w:sz w:val="28"/>
          <w:szCs w:val="28"/>
        </w:rPr>
        <w:t xml:space="preserve"> Например, подростка вечером задержала полиция, отвели</w:t>
      </w:r>
      <w:r w:rsidR="00D6437F" w:rsidRPr="00226F7D">
        <w:rPr>
          <w:rFonts w:ascii="Times New Roman" w:hAnsi="Times New Roman" w:cs="Times New Roman"/>
          <w:sz w:val="28"/>
          <w:szCs w:val="28"/>
        </w:rPr>
        <w:t xml:space="preserve"> в отделение. Там выяснилось, ч</w:t>
      </w:r>
      <w:r w:rsidR="000210E6" w:rsidRPr="00226F7D">
        <w:rPr>
          <w:rFonts w:ascii="Times New Roman" w:hAnsi="Times New Roman" w:cs="Times New Roman"/>
          <w:sz w:val="28"/>
          <w:szCs w:val="28"/>
        </w:rPr>
        <w:t>то его подозревают в совершенном неподалёку преступлении. Следователь начинает допрос. Группа разыгрывает ситуацию, (роли распределяют самостоятельно)</w:t>
      </w:r>
      <w:r w:rsidR="00226F7D" w:rsidRPr="00226F7D">
        <w:rPr>
          <w:rFonts w:ascii="Times New Roman" w:hAnsi="Times New Roman" w:cs="Times New Roman"/>
          <w:sz w:val="28"/>
          <w:szCs w:val="28"/>
        </w:rPr>
        <w:t>,</w:t>
      </w:r>
      <w:r w:rsidR="000210E6" w:rsidRPr="00226F7D">
        <w:rPr>
          <w:rFonts w:ascii="Times New Roman" w:hAnsi="Times New Roman" w:cs="Times New Roman"/>
          <w:sz w:val="28"/>
          <w:szCs w:val="28"/>
        </w:rPr>
        <w:t xml:space="preserve"> и все ученики решают проблему эффективной защиты. Ценность таких практикум</w:t>
      </w:r>
      <w:r w:rsidR="00D6437F" w:rsidRPr="00226F7D">
        <w:rPr>
          <w:rFonts w:ascii="Times New Roman" w:hAnsi="Times New Roman" w:cs="Times New Roman"/>
          <w:sz w:val="28"/>
          <w:szCs w:val="28"/>
        </w:rPr>
        <w:t>ов состоит в том, ч</w:t>
      </w:r>
      <w:r w:rsidR="000210E6" w:rsidRPr="00226F7D">
        <w:rPr>
          <w:rFonts w:ascii="Times New Roman" w:hAnsi="Times New Roman" w:cs="Times New Roman"/>
          <w:sz w:val="28"/>
          <w:szCs w:val="28"/>
        </w:rPr>
        <w:t xml:space="preserve">то </w:t>
      </w:r>
      <w:r w:rsidR="00226F7D" w:rsidRPr="00226F7D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0210E6" w:rsidRPr="00226F7D">
        <w:rPr>
          <w:rFonts w:ascii="Times New Roman" w:hAnsi="Times New Roman" w:cs="Times New Roman"/>
          <w:sz w:val="28"/>
          <w:szCs w:val="28"/>
        </w:rPr>
        <w:t>получают возможность не только познакомиться с некоторыми правозащитными методиками, но и получить первоначальные навыки применения их на практике.</w:t>
      </w:r>
    </w:p>
    <w:p w:rsidR="002E4A6E" w:rsidRPr="00226F7D" w:rsidRDefault="007164BE" w:rsidP="00601636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7D">
        <w:rPr>
          <w:rFonts w:ascii="Times New Roman" w:hAnsi="Times New Roman" w:cs="Times New Roman"/>
          <w:sz w:val="28"/>
          <w:szCs w:val="28"/>
        </w:rPr>
        <w:t xml:space="preserve">Правовую культуру можно разделить </w:t>
      </w:r>
      <w:proofErr w:type="gramStart"/>
      <w:r w:rsidRPr="00226F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F7D">
        <w:rPr>
          <w:rFonts w:ascii="Times New Roman" w:hAnsi="Times New Roman" w:cs="Times New Roman"/>
          <w:sz w:val="28"/>
          <w:szCs w:val="28"/>
        </w:rPr>
        <w:t xml:space="preserve"> индивидуальную и общественную. И повторюсь ещё раз</w:t>
      </w:r>
      <w:r w:rsidR="009C0DA9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- уровень правовой культуры молодёжи зависит от степени уровня развития правосознания населения, от правовой культуры государственных организаций и служащих. Однако</w:t>
      </w:r>
      <w:proofErr w:type="gramStart"/>
      <w:r w:rsidRPr="00226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F7D">
        <w:rPr>
          <w:rFonts w:ascii="Times New Roman" w:hAnsi="Times New Roman" w:cs="Times New Roman"/>
          <w:sz w:val="28"/>
          <w:szCs w:val="28"/>
        </w:rPr>
        <w:t xml:space="preserve"> сформировать в себе необходимость развивать правовую культуру</w:t>
      </w:r>
      <w:r w:rsidR="00226F7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-</w:t>
      </w:r>
      <w:r w:rsidR="00226F7D" w:rsidRPr="00226F7D">
        <w:rPr>
          <w:rFonts w:ascii="Times New Roman" w:hAnsi="Times New Roman" w:cs="Times New Roman"/>
          <w:sz w:val="28"/>
          <w:szCs w:val="28"/>
        </w:rPr>
        <w:t xml:space="preserve"> </w:t>
      </w:r>
      <w:r w:rsidRPr="00226F7D">
        <w:rPr>
          <w:rFonts w:ascii="Times New Roman" w:hAnsi="Times New Roman" w:cs="Times New Roman"/>
          <w:sz w:val="28"/>
          <w:szCs w:val="28"/>
        </w:rPr>
        <w:t>это в первую очередь задача учителя.</w:t>
      </w:r>
    </w:p>
    <w:sectPr w:rsidR="002E4A6E" w:rsidRPr="00226F7D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4A1"/>
    <w:rsid w:val="000210E6"/>
    <w:rsid w:val="00066178"/>
    <w:rsid w:val="000670FA"/>
    <w:rsid w:val="00113A6A"/>
    <w:rsid w:val="00136BEE"/>
    <w:rsid w:val="0015002D"/>
    <w:rsid w:val="00176C0D"/>
    <w:rsid w:val="001824A1"/>
    <w:rsid w:val="00226F7D"/>
    <w:rsid w:val="00243BA7"/>
    <w:rsid w:val="0028695E"/>
    <w:rsid w:val="002C00F9"/>
    <w:rsid w:val="002E2429"/>
    <w:rsid w:val="002E4A6E"/>
    <w:rsid w:val="003206D8"/>
    <w:rsid w:val="003F5BDE"/>
    <w:rsid w:val="004543B0"/>
    <w:rsid w:val="004B70CD"/>
    <w:rsid w:val="004F210E"/>
    <w:rsid w:val="005D2822"/>
    <w:rsid w:val="00601636"/>
    <w:rsid w:val="006639B4"/>
    <w:rsid w:val="006E5067"/>
    <w:rsid w:val="007164BE"/>
    <w:rsid w:val="00772B2A"/>
    <w:rsid w:val="008004A0"/>
    <w:rsid w:val="0081000E"/>
    <w:rsid w:val="00885F45"/>
    <w:rsid w:val="008B6BEB"/>
    <w:rsid w:val="00914241"/>
    <w:rsid w:val="00957AE6"/>
    <w:rsid w:val="00982827"/>
    <w:rsid w:val="009C0DA9"/>
    <w:rsid w:val="009D5DA9"/>
    <w:rsid w:val="00AF6363"/>
    <w:rsid w:val="00B72578"/>
    <w:rsid w:val="00C01112"/>
    <w:rsid w:val="00C449F6"/>
    <w:rsid w:val="00C67243"/>
    <w:rsid w:val="00CB0C42"/>
    <w:rsid w:val="00CB1F01"/>
    <w:rsid w:val="00D6437F"/>
    <w:rsid w:val="00D801C7"/>
    <w:rsid w:val="00DD50D3"/>
    <w:rsid w:val="00DF56F3"/>
    <w:rsid w:val="00E117F2"/>
    <w:rsid w:val="00E5625F"/>
    <w:rsid w:val="00EC0EFC"/>
    <w:rsid w:val="00EF6D5A"/>
    <w:rsid w:val="00F0754C"/>
    <w:rsid w:val="00F35E7D"/>
    <w:rsid w:val="00F60AB6"/>
    <w:rsid w:val="00F6731E"/>
    <w:rsid w:val="00F9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106F-B3EA-407E-8252-FB3A803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Директор</cp:lastModifiedBy>
  <cp:revision>15</cp:revision>
  <dcterms:created xsi:type="dcterms:W3CDTF">2012-08-13T05:54:00Z</dcterms:created>
  <dcterms:modified xsi:type="dcterms:W3CDTF">2012-10-03T09:37:00Z</dcterms:modified>
</cp:coreProperties>
</file>